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黑龙江省各级公务员主管部门：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兹有我单位职工     同志，身份证号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，参加黑龙江省2021年度</w:t>
      </w:r>
      <w:r>
        <w:rPr>
          <w:rFonts w:hint="eastAsia" w:ascii="仿宋_GB2312" w:eastAsia="仿宋_GB2312"/>
          <w:sz w:val="32"/>
          <w:szCs w:val="32"/>
          <w:lang w:eastAsia="zh-CN"/>
        </w:rPr>
        <w:t>公检法司系统及边境县（市、区）急需紧缺岗位</w:t>
      </w:r>
      <w:r>
        <w:rPr>
          <w:rFonts w:hint="eastAsia" w:ascii="仿宋_GB2312" w:eastAsia="仿宋_GB2312"/>
          <w:sz w:val="32"/>
          <w:szCs w:val="32"/>
        </w:rPr>
        <w:t>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left="1598" w:leftChars="304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该同志在我单位的工作（聘用、劳动合同）起止时间为：年   月至   年   月。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我单位的性质为：（机关、事业、国有企业、私企其他）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单位名称（章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　年　月　日</w:t>
      </w:r>
    </w:p>
    <w:p>
      <w:pPr>
        <w:spacing w:line="600" w:lineRule="exact"/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8D"/>
    <w:rsid w:val="000B16FD"/>
    <w:rsid w:val="000D09B6"/>
    <w:rsid w:val="00121C27"/>
    <w:rsid w:val="003712D2"/>
    <w:rsid w:val="00507DDD"/>
    <w:rsid w:val="0058038D"/>
    <w:rsid w:val="006C7DD8"/>
    <w:rsid w:val="008F70FB"/>
    <w:rsid w:val="00B03380"/>
    <w:rsid w:val="00E2174C"/>
    <w:rsid w:val="01106EA2"/>
    <w:rsid w:val="079A4FA8"/>
    <w:rsid w:val="31520224"/>
    <w:rsid w:val="3F870468"/>
    <w:rsid w:val="567C1AF6"/>
    <w:rsid w:val="5D6A6E0B"/>
    <w:rsid w:val="6BA73185"/>
    <w:rsid w:val="6E0F7BE6"/>
    <w:rsid w:val="7CA2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21</TotalTime>
  <ScaleCrop>false</ScaleCrop>
  <LinksUpToDate>false</LinksUpToDate>
  <CharactersWithSpaces>307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2019-05-30T06:06:00Z</dcterms:created>
  <dc:creator>Windows 用户</dc:creator>
  <cp:lastModifiedBy>衍华</cp:lastModifiedBy>
  <cp:lastPrinted>2022-01-12T01:07:00Z</cp:lastPrinted>
  <dcterms:modified xsi:type="dcterms:W3CDTF">2022-01-13T02:16:01Z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D3FA8E737EE24640AFFB3173F6D3AF5B</vt:lpwstr>
  </property>
</Properties>
</file>