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napToGrid/>
        <w:spacing w:before="0" w:after="0" w:line="240" w:lineRule="auto"/>
        <w:ind w:left="0" w:firstLine="0"/>
        <w:jc w:val="both"/>
        <w:rPr>
          <w:rFonts w:hint="default" w:ascii="Times New Roman" w:hAnsi="Times New Roman" w:eastAsia="黑体" w:cs="Times New Roman"/>
          <w:b w:val="0"/>
          <w:color w:val="auto"/>
          <w:w w:val="100"/>
          <w:sz w:val="32"/>
        </w:rPr>
      </w:pPr>
      <w:r>
        <w:rPr>
          <w:rFonts w:hint="default" w:ascii="Times New Roman" w:hAnsi="Times New Roman" w:eastAsia="黑体" w:cs="Times New Roman"/>
          <w:b w:val="0"/>
          <w:color w:val="auto"/>
          <w:w w:val="100"/>
          <w:sz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firstLine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color w:val="auto"/>
          <w:w w:val="100"/>
          <w:sz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color w:val="auto"/>
          <w:w w:val="100"/>
          <w:sz w:val="44"/>
          <w:lang w:eastAsia="zh-CN"/>
        </w:rPr>
        <w:t>赣州市医疗保障基金管理中心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firstLine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color w:val="auto"/>
          <w:w w:val="100"/>
          <w:sz w:val="44"/>
        </w:rPr>
      </w:pPr>
      <w:r>
        <w:rPr>
          <w:rFonts w:hint="default" w:ascii="Times New Roman" w:hAnsi="Times New Roman" w:eastAsia="方正小标宋简体" w:cs="Times New Roman"/>
          <w:b w:val="0"/>
          <w:color w:val="auto"/>
          <w:w w:val="100"/>
          <w:sz w:val="44"/>
        </w:rPr>
        <w:t>公开</w:t>
      </w:r>
      <w:r>
        <w:rPr>
          <w:rFonts w:hint="default" w:ascii="Times New Roman" w:hAnsi="Times New Roman" w:eastAsia="方正小标宋简体" w:cs="Times New Roman"/>
          <w:b w:val="0"/>
          <w:color w:val="auto"/>
          <w:w w:val="100"/>
          <w:sz w:val="44"/>
          <w:lang w:eastAsia="zh-CN"/>
        </w:rPr>
        <w:t>考选</w:t>
      </w:r>
      <w:r>
        <w:rPr>
          <w:rFonts w:hint="default" w:ascii="Times New Roman" w:hAnsi="Times New Roman" w:eastAsia="方正小标宋简体" w:cs="Times New Roman"/>
          <w:b w:val="0"/>
          <w:color w:val="auto"/>
          <w:w w:val="100"/>
          <w:sz w:val="44"/>
        </w:rPr>
        <w:t>工作人员报名表</w:t>
      </w:r>
    </w:p>
    <w:p>
      <w:pPr>
        <w:autoSpaceDE/>
        <w:autoSpaceDN/>
        <w:snapToGrid/>
        <w:spacing w:before="0" w:after="0" w:line="240" w:lineRule="auto"/>
        <w:ind w:left="0" w:firstLine="0"/>
        <w:jc w:val="both"/>
        <w:rPr>
          <w:rFonts w:hint="default" w:ascii="Times New Roman" w:hAnsi="Times New Roman" w:eastAsia="宋体" w:cs="Times New Roman"/>
          <w:b w:val="0"/>
          <w:color w:val="auto"/>
          <w:w w:val="100"/>
          <w:sz w:val="21"/>
        </w:rPr>
      </w:pPr>
    </w:p>
    <w:tbl>
      <w:tblPr>
        <w:tblStyle w:val="4"/>
        <w:tblW w:w="107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870"/>
        <w:gridCol w:w="442"/>
        <w:gridCol w:w="333"/>
        <w:gridCol w:w="980"/>
        <w:gridCol w:w="964"/>
        <w:gridCol w:w="681"/>
        <w:gridCol w:w="360"/>
        <w:gridCol w:w="975"/>
        <w:gridCol w:w="1095"/>
        <w:gridCol w:w="830"/>
        <w:gridCol w:w="23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  <w:t>姓名</w:t>
            </w: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  <w:t>性别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  <w:t>民族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  <w:t>出生年月       （岁）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  <w:t>籍贯</w:t>
            </w: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仿宋_GB2312" w:cs="Times New Roman"/>
                <w:b w:val="0"/>
                <w:color w:val="auto"/>
                <w:w w:val="100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b w:val="0"/>
                <w:color w:val="auto"/>
                <w:w w:val="100"/>
                <w:sz w:val="24"/>
                <w:lang w:eastAsia="zh-CN"/>
              </w:rPr>
              <w:t>户籍所在地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  <w:t>入党时间</w:t>
            </w: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  <w:t>参加工作时间</w:t>
            </w:r>
          </w:p>
        </w:tc>
        <w:tc>
          <w:tcPr>
            <w:tcW w:w="3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  <w:t>身份证号码</w:t>
            </w: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  <w:lang w:eastAsia="zh-CN"/>
              </w:rPr>
              <w:t>报考岗位</w:t>
            </w:r>
          </w:p>
        </w:tc>
        <w:tc>
          <w:tcPr>
            <w:tcW w:w="3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  <w:t>健康状况</w:t>
            </w: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  <w:t>学 历     学 位</w:t>
            </w:r>
          </w:p>
        </w:tc>
        <w:tc>
          <w:tcPr>
            <w:tcW w:w="1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  <w:t>全日制          教  育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  <w:t>毕业院系</w:t>
            </w:r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  <w:t>及专业</w:t>
            </w:r>
          </w:p>
        </w:tc>
        <w:tc>
          <w:tcPr>
            <w:tcW w:w="4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</w:tc>
        <w:tc>
          <w:tcPr>
            <w:tcW w:w="1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  <w:t>在  职            教  育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  <w:t>毕业院系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  <w:t>及专业</w:t>
            </w:r>
          </w:p>
        </w:tc>
        <w:tc>
          <w:tcPr>
            <w:tcW w:w="4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  <w:t>工作单位及职务</w:t>
            </w:r>
          </w:p>
        </w:tc>
        <w:tc>
          <w:tcPr>
            <w:tcW w:w="82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57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  <w:t>本人联系方式                 （住址）</w:t>
            </w:r>
          </w:p>
        </w:tc>
        <w:tc>
          <w:tcPr>
            <w:tcW w:w="3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left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  <w:t>联系电话：</w:t>
            </w:r>
          </w:p>
        </w:tc>
        <w:tc>
          <w:tcPr>
            <w:tcW w:w="4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left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  <w:t>电子邮箱：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57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left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</w:tc>
        <w:tc>
          <w:tcPr>
            <w:tcW w:w="3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left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  <w:t>通讯地址：</w:t>
            </w:r>
          </w:p>
        </w:tc>
        <w:tc>
          <w:tcPr>
            <w:tcW w:w="4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left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  <w:t>邮政编码：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57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left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</w:tc>
        <w:tc>
          <w:tcPr>
            <w:tcW w:w="82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left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  <w:t>家庭地址：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2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  <w:t>主要学习工作简历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  <w:t>（从大学起）</w:t>
            </w:r>
          </w:p>
        </w:tc>
        <w:tc>
          <w:tcPr>
            <w:tcW w:w="82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  <w:br w:type="textWrapping"/>
            </w: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1078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  <w:t>家庭主要成员和主要社会关系情况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  <w:t>关系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  <w:t>姓名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  <w:t>性别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  <w:t>年龄</w:t>
            </w:r>
          </w:p>
        </w:tc>
        <w:tc>
          <w:tcPr>
            <w:tcW w:w="72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  <w:t>目前所在单位及职务</w:t>
            </w:r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Times New Roman" w:hAnsi="Times New Roman" w:eastAsia="仿宋_GB2312" w:cs="Times New Roman"/>
                <w:b w:val="0"/>
                <w:color w:val="auto"/>
                <w:w w:val="100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b w:val="0"/>
                <w:color w:val="auto"/>
                <w:w w:val="100"/>
                <w:sz w:val="24"/>
                <w:lang w:eastAsia="zh-CN"/>
              </w:rPr>
              <w:t>（市外考生，须填明配偶在赣州工作时间）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</w:tc>
        <w:tc>
          <w:tcPr>
            <w:tcW w:w="72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</w:tc>
        <w:tc>
          <w:tcPr>
            <w:tcW w:w="72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</w:tc>
        <w:tc>
          <w:tcPr>
            <w:tcW w:w="72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</w:tc>
        <w:tc>
          <w:tcPr>
            <w:tcW w:w="72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</w:tc>
        <w:tc>
          <w:tcPr>
            <w:tcW w:w="72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  <w:t>奖惩情况</w:t>
            </w:r>
          </w:p>
        </w:tc>
        <w:tc>
          <w:tcPr>
            <w:tcW w:w="898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  <w:t>主要成果及业绩</w:t>
            </w:r>
          </w:p>
        </w:tc>
        <w:tc>
          <w:tcPr>
            <w:tcW w:w="898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5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  <w:t>所在单位意见</w:t>
            </w:r>
          </w:p>
        </w:tc>
        <w:tc>
          <w:tcPr>
            <w:tcW w:w="58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</w:tc>
        <w:tc>
          <w:tcPr>
            <w:tcW w:w="315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left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  <w:t>(公章)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  <w:t xml:space="preserve">   年 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  <w:t>应试人员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  <w:t>签   名</w:t>
            </w:r>
          </w:p>
        </w:tc>
        <w:tc>
          <w:tcPr>
            <w:tcW w:w="898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left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  <w:t>本人保证上述情况所填信息真实无误，如因填写有误或不实而造成的后果，均由本人负责。</w:t>
            </w:r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3473" w:hanging="480"/>
              <w:jc w:val="left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3473" w:hanging="480"/>
              <w:jc w:val="left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3473" w:hanging="480"/>
              <w:jc w:val="left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3391" w:firstLine="2880"/>
              <w:jc w:val="left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  <w:t xml:space="preserve">签名：        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24"/>
              </w:rPr>
              <w:t xml:space="preserve">                    年    月    日</w:t>
            </w:r>
          </w:p>
          <w:p>
            <w:pPr>
              <w:tabs>
                <w:tab w:val="left" w:pos="994"/>
              </w:tabs>
              <w:bidi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8"/>
                <w:szCs w:val="24"/>
                <w:lang w:val="en-US" w:eastAsia="zh-CN" w:bidi="ar-SA"/>
              </w:rPr>
              <w:tab/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33982"/>
    <w:rsid w:val="220339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jc w:val="both"/>
    </w:pPr>
    <w:rPr>
      <w:rFonts w:ascii="Times New Roman" w:hAnsi="Times New Roman" w:eastAsia="宋体" w:cs="Times New Roman"/>
      <w:kern w:val="0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semiHidden/>
    <w:qFormat/>
    <w:uiPriority w:val="99"/>
    <w:pPr>
      <w:tabs>
        <w:tab w:val="center" w:pos="4153"/>
        <w:tab w:val="right" w:pos="8306"/>
      </w:tabs>
      <w:jc w:val="left"/>
    </w:pPr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中土集团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2020-06-03T02:40:00Z</dcterms:created>
  <dc:creator>admin</dc:creator>
  <cp:lastModifiedBy>admin</cp:lastModifiedBy>
  <dcterms:modified xsi:type="dcterms:W3CDTF">2020-06-03T02:40:44Z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