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B3" w:rsidRPr="001C12B3" w:rsidRDefault="001C12B3" w:rsidP="001C12B3">
      <w:pPr>
        <w:widowControl/>
        <w:shd w:val="clear" w:color="auto" w:fill="F8F8F8"/>
        <w:spacing w:before="100" w:beforeAutospacing="1" w:after="100" w:afterAutospacing="1"/>
        <w:ind w:firstLineChars="0" w:firstLine="400"/>
        <w:jc w:val="center"/>
        <w:rPr>
          <w:rFonts w:ascii="微软雅黑" w:eastAsia="微软雅黑" w:hAnsi="微软雅黑" w:cs="宋体"/>
          <w:kern w:val="0"/>
          <w:sz w:val="19"/>
          <w:szCs w:val="19"/>
        </w:rPr>
      </w:pPr>
      <w:r w:rsidRPr="001C12B3">
        <w:rPr>
          <w:rFonts w:ascii="方正小标宋简体" w:eastAsia="方正小标宋简体" w:hAnsi="微软雅黑" w:cs="宋体" w:hint="eastAsia"/>
          <w:b/>
          <w:bCs/>
          <w:kern w:val="0"/>
          <w:sz w:val="20"/>
        </w:rPr>
        <w:t>台江县人民医院2020年公开引进备案制专业技术人员职位一览表</w:t>
      </w:r>
    </w:p>
    <w:tbl>
      <w:tblPr>
        <w:tblW w:w="0" w:type="auto"/>
        <w:tblCellSpacing w:w="0" w:type="dxa"/>
        <w:tblCellMar>
          <w:left w:w="0" w:type="dxa"/>
          <w:right w:w="0" w:type="dxa"/>
        </w:tblCellMar>
        <w:tblLook w:val="04A0"/>
      </w:tblPr>
      <w:tblGrid>
        <w:gridCol w:w="396"/>
        <w:gridCol w:w="576"/>
        <w:gridCol w:w="936"/>
        <w:gridCol w:w="504"/>
        <w:gridCol w:w="540"/>
        <w:gridCol w:w="792"/>
        <w:gridCol w:w="948"/>
        <w:gridCol w:w="1992"/>
        <w:gridCol w:w="420"/>
      </w:tblGrid>
      <w:tr w:rsidR="001C12B3" w:rsidRPr="001C12B3" w:rsidTr="001C12B3">
        <w:trPr>
          <w:trHeight w:val="744"/>
          <w:tblCellSpacing w:w="0" w:type="dxa"/>
        </w:trPr>
        <w:tc>
          <w:tcPr>
            <w:tcW w:w="39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序号</w:t>
            </w:r>
          </w:p>
        </w:tc>
        <w:tc>
          <w:tcPr>
            <w:tcW w:w="57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岗位</w:t>
            </w:r>
            <w:r w:rsidRPr="001C12B3">
              <w:rPr>
                <w:rFonts w:ascii="宋体" w:eastAsia="宋体" w:hAnsi="宋体" w:cs="宋体" w:hint="eastAsia"/>
                <w:kern w:val="0"/>
                <w:sz w:val="17"/>
                <w:szCs w:val="17"/>
              </w:rPr>
              <w:br/>
              <w:t>  类型</w:t>
            </w:r>
          </w:p>
        </w:tc>
        <w:tc>
          <w:tcPr>
            <w:tcW w:w="93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专业</w:t>
            </w:r>
          </w:p>
        </w:tc>
        <w:tc>
          <w:tcPr>
            <w:tcW w:w="504"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岗位</w:t>
            </w:r>
            <w:r w:rsidRPr="001C12B3">
              <w:rPr>
                <w:rFonts w:ascii="宋体" w:eastAsia="宋体" w:hAnsi="宋体" w:cs="宋体" w:hint="eastAsia"/>
                <w:kern w:val="0"/>
                <w:sz w:val="17"/>
                <w:szCs w:val="17"/>
              </w:rPr>
              <w:br/>
              <w:t>  代码</w:t>
            </w:r>
          </w:p>
        </w:tc>
        <w:tc>
          <w:tcPr>
            <w:tcW w:w="54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招聘</w:t>
            </w:r>
            <w:r w:rsidRPr="001C12B3">
              <w:rPr>
                <w:rFonts w:ascii="宋体" w:eastAsia="宋体" w:hAnsi="宋体" w:cs="宋体" w:hint="eastAsia"/>
                <w:kern w:val="0"/>
                <w:sz w:val="17"/>
                <w:szCs w:val="17"/>
              </w:rPr>
              <w:br/>
              <w:t>  人数</w:t>
            </w:r>
          </w:p>
        </w:tc>
        <w:tc>
          <w:tcPr>
            <w:tcW w:w="7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学历要求</w:t>
            </w:r>
          </w:p>
        </w:tc>
        <w:tc>
          <w:tcPr>
            <w:tcW w:w="948"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年龄</w:t>
            </w:r>
          </w:p>
        </w:tc>
        <w:tc>
          <w:tcPr>
            <w:tcW w:w="19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相关要求</w:t>
            </w:r>
          </w:p>
        </w:tc>
        <w:tc>
          <w:tcPr>
            <w:tcW w:w="42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其他</w:t>
            </w:r>
          </w:p>
        </w:tc>
      </w:tr>
      <w:tr w:rsidR="001C12B3" w:rsidRPr="001C12B3" w:rsidTr="001C12B3">
        <w:trPr>
          <w:trHeight w:val="2520"/>
          <w:tblCellSpacing w:w="0" w:type="dxa"/>
        </w:trPr>
        <w:tc>
          <w:tcPr>
            <w:tcW w:w="39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1</w:t>
            </w:r>
          </w:p>
        </w:tc>
        <w:tc>
          <w:tcPr>
            <w:tcW w:w="57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专业技术岗位</w:t>
            </w:r>
          </w:p>
        </w:tc>
        <w:tc>
          <w:tcPr>
            <w:tcW w:w="93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临床医学</w:t>
            </w:r>
          </w:p>
        </w:tc>
        <w:tc>
          <w:tcPr>
            <w:tcW w:w="504"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01</w:t>
            </w:r>
          </w:p>
        </w:tc>
        <w:tc>
          <w:tcPr>
            <w:tcW w:w="54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33</w:t>
            </w:r>
          </w:p>
        </w:tc>
        <w:tc>
          <w:tcPr>
            <w:tcW w:w="7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全日制本科及以上</w:t>
            </w:r>
          </w:p>
        </w:tc>
        <w:tc>
          <w:tcPr>
            <w:tcW w:w="948"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35周岁以下</w:t>
            </w:r>
          </w:p>
        </w:tc>
        <w:tc>
          <w:tcPr>
            <w:tcW w:w="19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after="100" w:afterAutospacing="1"/>
              <w:ind w:firstLineChars="0" w:firstLine="0"/>
              <w:jc w:val="left"/>
              <w:rPr>
                <w:rFonts w:ascii="微软雅黑" w:eastAsia="微软雅黑" w:hAnsi="微软雅黑" w:cs="宋体"/>
                <w:kern w:val="0"/>
                <w:sz w:val="14"/>
                <w:szCs w:val="14"/>
              </w:rPr>
            </w:pPr>
            <w:r w:rsidRPr="001C12B3">
              <w:rPr>
                <w:rFonts w:ascii="宋体" w:eastAsia="宋体" w:hAnsi="宋体" w:cs="宋体" w:hint="eastAsia"/>
                <w:kern w:val="0"/>
                <w:sz w:val="14"/>
                <w:szCs w:val="14"/>
              </w:rPr>
              <w:t>硕士研究生学历学位、有执业医师证或取得中级专业技术职务任职资格的报考者年龄可放宽到</w:t>
            </w:r>
            <w:r w:rsidRPr="001C12B3">
              <w:rPr>
                <w:rFonts w:ascii="微软雅黑" w:eastAsia="微软雅黑" w:hAnsi="微软雅黑" w:cs="宋体" w:hint="eastAsia"/>
                <w:kern w:val="0"/>
                <w:sz w:val="14"/>
                <w:szCs w:val="14"/>
              </w:rPr>
              <w:t>40</w:t>
            </w:r>
            <w:r w:rsidRPr="001C12B3">
              <w:rPr>
                <w:rFonts w:ascii="宋体" w:eastAsia="宋体" w:hAnsi="宋体" w:cs="宋体" w:hint="eastAsia"/>
                <w:kern w:val="0"/>
                <w:sz w:val="14"/>
                <w:szCs w:val="14"/>
              </w:rPr>
              <w:t>周岁及以下；博士研究生学历学位及以上或取得副高级专业技术职务任职资格的报考者，年龄可放宽到</w:t>
            </w:r>
            <w:r w:rsidRPr="001C12B3">
              <w:rPr>
                <w:rFonts w:ascii="微软雅黑" w:eastAsia="微软雅黑" w:hAnsi="微软雅黑" w:cs="宋体" w:hint="eastAsia"/>
                <w:kern w:val="0"/>
                <w:sz w:val="14"/>
                <w:szCs w:val="14"/>
              </w:rPr>
              <w:t>45</w:t>
            </w:r>
            <w:r w:rsidRPr="001C12B3">
              <w:rPr>
                <w:rFonts w:ascii="宋体" w:eastAsia="宋体" w:hAnsi="宋体" w:cs="宋体" w:hint="eastAsia"/>
                <w:kern w:val="0"/>
                <w:sz w:val="14"/>
                <w:szCs w:val="14"/>
              </w:rPr>
              <w:t>周岁及以下。</w:t>
            </w:r>
          </w:p>
          <w:p w:rsidR="001C12B3" w:rsidRPr="001C12B3" w:rsidRDefault="001C12B3" w:rsidP="001C12B3">
            <w:pPr>
              <w:widowControl/>
              <w:spacing w:before="100" w:beforeAutospacing="1"/>
              <w:ind w:firstLineChars="0" w:firstLine="0"/>
              <w:jc w:val="left"/>
              <w:textAlignment w:val="center"/>
              <w:rPr>
                <w:rFonts w:ascii="微软雅黑" w:eastAsia="微软雅黑" w:hAnsi="微软雅黑" w:cs="宋体"/>
                <w:kern w:val="0"/>
                <w:sz w:val="14"/>
                <w:szCs w:val="14"/>
              </w:rPr>
            </w:pPr>
            <w:r w:rsidRPr="001C12B3">
              <w:rPr>
                <w:rFonts w:ascii="微软雅黑" w:eastAsia="微软雅黑" w:hAnsi="微软雅黑" w:cs="宋体" w:hint="eastAsia"/>
                <w:kern w:val="0"/>
                <w:sz w:val="17"/>
                <w:szCs w:val="17"/>
              </w:rPr>
              <w:t> </w:t>
            </w:r>
          </w:p>
        </w:tc>
        <w:tc>
          <w:tcPr>
            <w:tcW w:w="42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ind w:firstLineChars="0" w:firstLine="0"/>
              <w:jc w:val="left"/>
              <w:rPr>
                <w:rFonts w:ascii="微软雅黑" w:eastAsia="微软雅黑" w:hAnsi="微软雅黑" w:cs="宋体"/>
                <w:kern w:val="0"/>
                <w:sz w:val="14"/>
                <w:szCs w:val="14"/>
              </w:rPr>
            </w:pPr>
          </w:p>
        </w:tc>
      </w:tr>
      <w:tr w:rsidR="001C12B3" w:rsidRPr="001C12B3" w:rsidTr="001C12B3">
        <w:trPr>
          <w:trHeight w:val="1140"/>
          <w:tblCellSpacing w:w="0" w:type="dxa"/>
        </w:trPr>
        <w:tc>
          <w:tcPr>
            <w:tcW w:w="39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wordWrap w:val="0"/>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微软雅黑" w:eastAsia="微软雅黑" w:hAnsi="微软雅黑" w:cs="宋体" w:hint="eastAsia"/>
                <w:kern w:val="0"/>
                <w:sz w:val="17"/>
                <w:szCs w:val="17"/>
              </w:rPr>
              <w:t>2</w:t>
            </w:r>
          </w:p>
        </w:tc>
        <w:tc>
          <w:tcPr>
            <w:tcW w:w="57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专业技术岗位</w:t>
            </w:r>
          </w:p>
        </w:tc>
        <w:tc>
          <w:tcPr>
            <w:tcW w:w="93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口腔医学</w:t>
            </w:r>
          </w:p>
        </w:tc>
        <w:tc>
          <w:tcPr>
            <w:tcW w:w="504"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02</w:t>
            </w:r>
          </w:p>
        </w:tc>
        <w:tc>
          <w:tcPr>
            <w:tcW w:w="54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1</w:t>
            </w:r>
          </w:p>
        </w:tc>
        <w:tc>
          <w:tcPr>
            <w:tcW w:w="7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全日制本科及以上</w:t>
            </w:r>
          </w:p>
        </w:tc>
        <w:tc>
          <w:tcPr>
            <w:tcW w:w="948"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35周岁以下</w:t>
            </w:r>
          </w:p>
        </w:tc>
        <w:tc>
          <w:tcPr>
            <w:tcW w:w="19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ind w:firstLineChars="0" w:firstLine="0"/>
              <w:jc w:val="left"/>
              <w:rPr>
                <w:rFonts w:ascii="微软雅黑" w:eastAsia="微软雅黑" w:hAnsi="微软雅黑" w:cs="宋体"/>
                <w:kern w:val="0"/>
                <w:sz w:val="14"/>
                <w:szCs w:val="14"/>
              </w:rPr>
            </w:pPr>
          </w:p>
        </w:tc>
        <w:tc>
          <w:tcPr>
            <w:tcW w:w="42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ind w:firstLineChars="0" w:firstLine="0"/>
              <w:jc w:val="left"/>
              <w:rPr>
                <w:rFonts w:ascii="微软雅黑" w:eastAsia="微软雅黑" w:hAnsi="微软雅黑" w:cs="宋体"/>
                <w:kern w:val="0"/>
                <w:sz w:val="14"/>
                <w:szCs w:val="14"/>
              </w:rPr>
            </w:pPr>
          </w:p>
        </w:tc>
      </w:tr>
      <w:tr w:rsidR="001C12B3" w:rsidRPr="001C12B3" w:rsidTr="001C12B3">
        <w:trPr>
          <w:trHeight w:val="1164"/>
          <w:tblCellSpacing w:w="0" w:type="dxa"/>
        </w:trPr>
        <w:tc>
          <w:tcPr>
            <w:tcW w:w="39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wordWrap w:val="0"/>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微软雅黑" w:eastAsia="微软雅黑" w:hAnsi="微软雅黑" w:cs="宋体" w:hint="eastAsia"/>
                <w:kern w:val="0"/>
                <w:sz w:val="17"/>
                <w:szCs w:val="17"/>
              </w:rPr>
              <w:t>3</w:t>
            </w:r>
          </w:p>
        </w:tc>
        <w:tc>
          <w:tcPr>
            <w:tcW w:w="57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专业技术岗位</w:t>
            </w:r>
          </w:p>
        </w:tc>
        <w:tc>
          <w:tcPr>
            <w:tcW w:w="936"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麻醉学</w:t>
            </w:r>
          </w:p>
        </w:tc>
        <w:tc>
          <w:tcPr>
            <w:tcW w:w="504"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03</w:t>
            </w:r>
          </w:p>
        </w:tc>
        <w:tc>
          <w:tcPr>
            <w:tcW w:w="54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微软雅黑" w:eastAsia="微软雅黑" w:hAnsi="微软雅黑" w:cs="宋体" w:hint="eastAsia"/>
                <w:kern w:val="0"/>
                <w:sz w:val="17"/>
                <w:szCs w:val="17"/>
              </w:rPr>
              <w:t>1</w:t>
            </w:r>
          </w:p>
        </w:tc>
        <w:tc>
          <w:tcPr>
            <w:tcW w:w="7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全日制本科及以上</w:t>
            </w:r>
          </w:p>
        </w:tc>
        <w:tc>
          <w:tcPr>
            <w:tcW w:w="948"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spacing w:before="100" w:beforeAutospacing="1"/>
              <w:ind w:firstLineChars="0" w:firstLine="0"/>
              <w:jc w:val="center"/>
              <w:textAlignment w:val="center"/>
              <w:rPr>
                <w:rFonts w:ascii="微软雅黑" w:eastAsia="微软雅黑" w:hAnsi="微软雅黑" w:cs="宋体"/>
                <w:kern w:val="0"/>
                <w:sz w:val="14"/>
                <w:szCs w:val="14"/>
              </w:rPr>
            </w:pPr>
            <w:r w:rsidRPr="001C12B3">
              <w:rPr>
                <w:rFonts w:ascii="宋体" w:eastAsia="宋体" w:hAnsi="宋体" w:cs="宋体" w:hint="eastAsia"/>
                <w:kern w:val="0"/>
                <w:sz w:val="17"/>
                <w:szCs w:val="17"/>
              </w:rPr>
              <w:t>35周岁以下</w:t>
            </w:r>
          </w:p>
        </w:tc>
        <w:tc>
          <w:tcPr>
            <w:tcW w:w="1992"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ind w:firstLineChars="0" w:firstLine="0"/>
              <w:jc w:val="left"/>
              <w:rPr>
                <w:rFonts w:ascii="微软雅黑" w:eastAsia="微软雅黑" w:hAnsi="微软雅黑" w:cs="宋体"/>
                <w:kern w:val="0"/>
                <w:sz w:val="14"/>
                <w:szCs w:val="14"/>
              </w:rPr>
            </w:pPr>
          </w:p>
        </w:tc>
        <w:tc>
          <w:tcPr>
            <w:tcW w:w="420" w:type="dxa"/>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vAlign w:val="center"/>
            <w:hideMark/>
          </w:tcPr>
          <w:p w:rsidR="001C12B3" w:rsidRPr="001C12B3" w:rsidRDefault="001C12B3" w:rsidP="001C12B3">
            <w:pPr>
              <w:widowControl/>
              <w:ind w:firstLineChars="0" w:firstLine="0"/>
              <w:jc w:val="left"/>
              <w:rPr>
                <w:rFonts w:ascii="微软雅黑" w:eastAsia="微软雅黑" w:hAnsi="微软雅黑" w:cs="宋体"/>
                <w:kern w:val="0"/>
                <w:sz w:val="14"/>
                <w:szCs w:val="14"/>
              </w:rPr>
            </w:pPr>
          </w:p>
        </w:tc>
      </w:tr>
    </w:tbl>
    <w:p w:rsidR="001C12B3" w:rsidRPr="001C12B3" w:rsidRDefault="001C12B3" w:rsidP="001C12B3">
      <w:pPr>
        <w:widowControl/>
        <w:shd w:val="clear" w:color="auto" w:fill="F8F8F8"/>
        <w:spacing w:before="100" w:beforeAutospacing="1" w:after="100" w:afterAutospacing="1"/>
        <w:ind w:firstLineChars="0" w:firstLine="500"/>
        <w:jc w:val="left"/>
        <w:rPr>
          <w:rFonts w:ascii="微软雅黑" w:eastAsia="微软雅黑" w:hAnsi="微软雅黑" w:cs="宋体" w:hint="eastAsia"/>
          <w:kern w:val="0"/>
          <w:sz w:val="19"/>
          <w:szCs w:val="19"/>
        </w:rPr>
      </w:pPr>
      <w:r w:rsidRPr="001C12B3">
        <w:rPr>
          <w:rFonts w:ascii="宋体" w:eastAsia="宋体" w:hAnsi="宋体" w:cs="宋体" w:hint="eastAsia"/>
          <w:b/>
          <w:bCs/>
          <w:kern w:val="0"/>
          <w:sz w:val="25"/>
        </w:rPr>
        <w:t> </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12B3"/>
    <w:rsid w:val="001C12B3"/>
    <w:rsid w:val="005B1EB9"/>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2B3"/>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1C12B3"/>
    <w:rPr>
      <w:b/>
      <w:bCs/>
    </w:rPr>
  </w:style>
</w:styles>
</file>

<file path=word/webSettings.xml><?xml version="1.0" encoding="utf-8"?>
<w:webSettings xmlns:r="http://schemas.openxmlformats.org/officeDocument/2006/relationships" xmlns:w="http://schemas.openxmlformats.org/wordprocessingml/2006/main">
  <w:divs>
    <w:div w:id="1911963914">
      <w:bodyDiv w:val="1"/>
      <w:marLeft w:val="0"/>
      <w:marRight w:val="0"/>
      <w:marTop w:val="0"/>
      <w:marBottom w:val="0"/>
      <w:divBdr>
        <w:top w:val="none" w:sz="0" w:space="0" w:color="auto"/>
        <w:left w:val="none" w:sz="0" w:space="0" w:color="auto"/>
        <w:bottom w:val="none" w:sz="0" w:space="0" w:color="auto"/>
        <w:right w:val="none" w:sz="0" w:space="0" w:color="auto"/>
      </w:divBdr>
      <w:divsChild>
        <w:div w:id="1076973283">
          <w:marLeft w:val="0"/>
          <w:marRight w:val="0"/>
          <w:marTop w:val="240"/>
          <w:marBottom w:val="0"/>
          <w:divBdr>
            <w:top w:val="single" w:sz="4" w:space="0" w:color="FFFFFF"/>
            <w:left w:val="single" w:sz="4" w:space="0" w:color="FFFFFF"/>
            <w:bottom w:val="single" w:sz="4" w:space="0" w:color="FFFFFF"/>
            <w:right w:val="single" w:sz="4" w:space="0" w:color="FFFFFF"/>
          </w:divBdr>
          <w:divsChild>
            <w:div w:id="90712489">
              <w:marLeft w:val="120"/>
              <w:marRight w:val="120"/>
              <w:marTop w:val="0"/>
              <w:marBottom w:val="0"/>
              <w:divBdr>
                <w:top w:val="none" w:sz="0" w:space="0" w:color="auto"/>
                <w:left w:val="none" w:sz="0" w:space="0" w:color="auto"/>
                <w:bottom w:val="none" w:sz="0" w:space="0" w:color="auto"/>
                <w:right w:val="none" w:sz="0" w:space="0" w:color="auto"/>
              </w:divBdr>
              <w:divsChild>
                <w:div w:id="1596091103">
                  <w:marLeft w:val="0"/>
                  <w:marRight w:val="0"/>
                  <w:marTop w:val="120"/>
                  <w:marBottom w:val="120"/>
                  <w:divBdr>
                    <w:top w:val="none" w:sz="0" w:space="0" w:color="auto"/>
                    <w:left w:val="none" w:sz="0" w:space="0" w:color="auto"/>
                    <w:bottom w:val="none" w:sz="0" w:space="0" w:color="auto"/>
                    <w:right w:val="none" w:sz="0" w:space="0" w:color="auto"/>
                  </w:divBdr>
                  <w:divsChild>
                    <w:div w:id="549609715">
                      <w:marLeft w:val="0"/>
                      <w:marRight w:val="0"/>
                      <w:marTop w:val="0"/>
                      <w:marBottom w:val="0"/>
                      <w:divBdr>
                        <w:top w:val="none" w:sz="0" w:space="0" w:color="auto"/>
                        <w:left w:val="none" w:sz="0" w:space="0" w:color="auto"/>
                        <w:bottom w:val="none" w:sz="0" w:space="0" w:color="auto"/>
                        <w:right w:val="none" w:sz="0" w:space="0" w:color="auto"/>
                      </w:divBdr>
                      <w:divsChild>
                        <w:div w:id="2145928184">
                          <w:marLeft w:val="0"/>
                          <w:marRight w:val="0"/>
                          <w:marTop w:val="0"/>
                          <w:marBottom w:val="0"/>
                          <w:divBdr>
                            <w:top w:val="none" w:sz="0" w:space="0" w:color="auto"/>
                            <w:left w:val="none" w:sz="0" w:space="0" w:color="auto"/>
                            <w:bottom w:val="none" w:sz="0" w:space="0" w:color="auto"/>
                            <w:right w:val="none" w:sz="0" w:space="0" w:color="auto"/>
                          </w:divBdr>
                          <w:divsChild>
                            <w:div w:id="11014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2020-03-09T06:51:00Z</dcterms:created>
  <dcterms:modified xsi:type="dcterms:W3CDTF">2020-03-09T06:51:00Z</dcterms:modified>
</cp:coreProperties>
</file>