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540" w:lineRule="exact"/>
        <w:ind w:right="480"/>
        <w:rPr>
          <w:rFonts w:eastAsia="黑体"/>
          <w:sz w:val="30"/>
          <w:szCs w:val="30"/>
          <w:lang w:val="zh-CN"/>
        </w:rPr>
      </w:pPr>
      <w:r>
        <w:rPr>
          <w:rFonts w:hint="eastAsia" w:eastAsia="黑体"/>
          <w:sz w:val="30"/>
          <w:szCs w:val="30"/>
          <w:lang w:val="zh-CN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201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8</w:t>
      </w:r>
      <w:r>
        <w:rPr>
          <w:rFonts w:hint="eastAsia" w:ascii="方正小标宋简体" w:hAnsi="黑体" w:eastAsia="方正小标宋简体" w:cs="黑体"/>
          <w:sz w:val="44"/>
          <w:szCs w:val="44"/>
        </w:rPr>
        <w:t>年邵阳市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民政局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公开遴选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公务员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500" w:lineRule="exact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报考单位及职位：</w:t>
      </w:r>
    </w:p>
    <w:tbl>
      <w:tblPr>
        <w:tblStyle w:val="5"/>
        <w:tblW w:w="8921" w:type="dxa"/>
        <w:jc w:val="center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"/>
        <w:gridCol w:w="667"/>
        <w:gridCol w:w="609"/>
        <w:gridCol w:w="1134"/>
        <w:gridCol w:w="947"/>
        <w:gridCol w:w="46"/>
        <w:gridCol w:w="158"/>
        <w:gridCol w:w="667"/>
        <w:gridCol w:w="209"/>
        <w:gridCol w:w="241"/>
        <w:gridCol w:w="659"/>
        <w:gridCol w:w="461"/>
        <w:gridCol w:w="224"/>
        <w:gridCol w:w="204"/>
        <w:gridCol w:w="49"/>
        <w:gridCol w:w="754"/>
        <w:gridCol w:w="1560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napToGrid w:val="0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592" w:type="dxa"/>
            <w:gridSpan w:val="7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7" w:type="dxa"/>
            <w:gridSpan w:val="3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0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60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2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63" w:type="dxa"/>
            <w:gridSpan w:val="1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714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765" w:hRule="atLeast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573" w:hRule="atLeast"/>
          <w:jc w:val="center"/>
        </w:trPr>
        <w:tc>
          <w:tcPr>
            <w:tcW w:w="1276" w:type="dxa"/>
            <w:gridSpan w:val="2"/>
            <w:vMerge w:val="continue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615" w:hRule="atLeast"/>
          <w:jc w:val="center"/>
        </w:trPr>
        <w:tc>
          <w:tcPr>
            <w:tcW w:w="1276" w:type="dxa"/>
            <w:gridSpan w:val="2"/>
            <w:vMerge w:val="continue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617" w:hRule="atLeast"/>
          <w:jc w:val="center"/>
        </w:trPr>
        <w:tc>
          <w:tcPr>
            <w:tcW w:w="1276" w:type="dxa"/>
            <w:gridSpan w:val="2"/>
            <w:vMerge w:val="continue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611" w:hRule="atLeast"/>
          <w:jc w:val="center"/>
        </w:trPr>
        <w:tc>
          <w:tcPr>
            <w:tcW w:w="1276" w:type="dxa"/>
            <w:gridSpan w:val="2"/>
            <w:vMerge w:val="continue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499" w:hRule="atLeast"/>
          <w:jc w:val="center"/>
        </w:trPr>
        <w:tc>
          <w:tcPr>
            <w:tcW w:w="1276" w:type="dxa"/>
            <w:gridSpan w:val="2"/>
            <w:vMerge w:val="continue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263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313" w:type="dxa"/>
            <w:gridSpan w:val="14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napToGrid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2674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所在单位主管部门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（按照干部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管理权限）</w:t>
            </w:r>
          </w:p>
        </w:tc>
        <w:tc>
          <w:tcPr>
            <w:tcW w:w="7313" w:type="dxa"/>
            <w:gridSpan w:val="14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napToGrid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1" w:type="dxa"/>
          <w:wAfter w:w="141" w:type="dxa"/>
          <w:trHeight w:val="4386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遴选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952" w:type="dxa"/>
            <w:gridSpan w:val="5"/>
            <w:vAlign w:val="bottom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遴选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52" w:type="dxa"/>
            <w:gridSpan w:val="6"/>
            <w:vAlign w:val="bottom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3FF"/>
    <w:rsid w:val="00086544"/>
    <w:rsid w:val="000B4885"/>
    <w:rsid w:val="000D1B91"/>
    <w:rsid w:val="00160032"/>
    <w:rsid w:val="00172A27"/>
    <w:rsid w:val="003E2A9C"/>
    <w:rsid w:val="003E3F65"/>
    <w:rsid w:val="004279FE"/>
    <w:rsid w:val="0044163D"/>
    <w:rsid w:val="004E4673"/>
    <w:rsid w:val="004F4B11"/>
    <w:rsid w:val="00642EA3"/>
    <w:rsid w:val="006C526B"/>
    <w:rsid w:val="006F1502"/>
    <w:rsid w:val="007418F7"/>
    <w:rsid w:val="0077546A"/>
    <w:rsid w:val="00852566"/>
    <w:rsid w:val="00964365"/>
    <w:rsid w:val="00BC121D"/>
    <w:rsid w:val="00C81FC3"/>
    <w:rsid w:val="00D9470A"/>
    <w:rsid w:val="00F164E3"/>
    <w:rsid w:val="00F22478"/>
    <w:rsid w:val="3BF16467"/>
    <w:rsid w:val="4CAA6947"/>
    <w:rsid w:val="6CE0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90</Words>
  <Characters>517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2017-09-15T04:49:00Z</dcterms:created>
  <dc:creator>Sky123.Org</dc:creator>
  <cp:lastModifiedBy>admin</cp:lastModifiedBy>
  <cp:lastPrinted>2018-03-14T06:39:40Z</cp:lastPrinted>
  <dcterms:modified xsi:type="dcterms:W3CDTF">2018-03-14T06:41:05Z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