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8966" w:type="dxa"/>
        <w:tblInd w:w="-106" w:type="dxa"/>
        <w:tblLayout w:type="fixed"/>
        <w:tblLook w:val="00A0"/>
      </w:tblPr>
      <w:tblGrid>
        <w:gridCol w:w="8966"/>
      </w:tblGrid>
      <w:tr w:rsidR="00B964A3">
        <w:tc>
          <w:tcPr>
            <w:tcW w:w="8966" w:type="dxa"/>
            <w:shd w:val="solid" w:color="FFFFFF" w:fill="auto"/>
            <w:vAlign w:val="center"/>
          </w:tcPr>
          <w:p w:rsidR="00B964A3" w:rsidRDefault="00B964A3" w:rsidP="009C5EBE">
            <w:pPr>
              <w:shd w:val="solid" w:color="FFFFFF" w:fill="auto"/>
              <w:autoSpaceDN w:val="0"/>
              <w:jc w:val="center"/>
              <w:rPr>
                <w:rFonts w:ascii="华文中宋" w:eastAsia="华文中宋" w:hAnsi="华文中宋"/>
                <w:sz w:val="36"/>
                <w:szCs w:val="36"/>
                <w:shd w:val="clear" w:color="auto" w:fill="FFFFFF"/>
              </w:rPr>
            </w:pPr>
            <w:r w:rsidRPr="001A1C1F">
              <w:rPr>
                <w:rFonts w:ascii="方正小标宋_GBK" w:eastAsia="方正小标宋_GBK" w:cs="方正小标宋_GBK" w:hint="eastAsia"/>
                <w:b/>
                <w:bCs/>
                <w:spacing w:val="-4"/>
                <w:sz w:val="44"/>
                <w:szCs w:val="44"/>
              </w:rPr>
              <w:t>重庆市气象局</w:t>
            </w:r>
            <w:r w:rsidRPr="001A1C1F">
              <w:rPr>
                <w:rFonts w:ascii="方正小标宋_GBK" w:eastAsia="方正小标宋_GBK" w:cs="方正小标宋_GBK"/>
                <w:b/>
                <w:bCs/>
                <w:spacing w:val="-4"/>
                <w:sz w:val="44"/>
                <w:szCs w:val="44"/>
              </w:rPr>
              <w:t>2017</w:t>
            </w:r>
            <w:r w:rsidRPr="001A1C1F">
              <w:rPr>
                <w:rFonts w:ascii="方正小标宋_GBK" w:eastAsia="方正小标宋_GBK" w:cs="方正小标宋_GBK" w:hint="eastAsia"/>
                <w:b/>
                <w:bCs/>
                <w:spacing w:val="-4"/>
                <w:sz w:val="44"/>
                <w:szCs w:val="44"/>
              </w:rPr>
              <w:t>年</w:t>
            </w:r>
            <w:r w:rsidRPr="001A1C1F">
              <w:rPr>
                <w:rFonts w:ascii="方正小标宋_GBK" w:eastAsia="方正小标宋_GBK" w:hAnsi="华文中宋" w:cs="方正小标宋_GBK" w:hint="eastAsia"/>
                <w:sz w:val="44"/>
                <w:szCs w:val="44"/>
                <w:shd w:val="clear" w:color="auto" w:fill="FFFFFF"/>
              </w:rPr>
              <w:t>考试录用公务员面试公告</w:t>
            </w:r>
          </w:p>
        </w:tc>
      </w:tr>
      <w:tr w:rsidR="00B964A3" w:rsidRPr="000A3D0A">
        <w:tc>
          <w:tcPr>
            <w:tcW w:w="8966" w:type="dxa"/>
            <w:shd w:val="solid" w:color="FFFFFF" w:fill="auto"/>
            <w:vAlign w:val="center"/>
          </w:tcPr>
          <w:p w:rsidR="00B964A3" w:rsidRPr="000A3D0A" w:rsidRDefault="00B964A3" w:rsidP="000A3D0A">
            <w:pPr>
              <w:widowControl/>
              <w:autoSpaceDN w:val="0"/>
              <w:spacing w:line="360" w:lineRule="auto"/>
              <w:jc w:val="center"/>
              <w:rPr>
                <w:rFonts w:ascii="仿宋_GB2312" w:eastAsia="仿宋_GB2312" w:hAnsi="仿宋_GB2312"/>
                <w:sz w:val="24"/>
                <w:szCs w:val="24"/>
              </w:rPr>
            </w:pPr>
          </w:p>
        </w:tc>
      </w:tr>
      <w:tr w:rsidR="00B964A3">
        <w:tc>
          <w:tcPr>
            <w:tcW w:w="8966" w:type="dxa"/>
            <w:shd w:val="solid" w:color="FFFFFF" w:fill="auto"/>
            <w:vAlign w:val="center"/>
          </w:tcPr>
          <w:p w:rsidR="00B964A3" w:rsidRPr="002B1786" w:rsidRDefault="00B964A3" w:rsidP="002B1786">
            <w:pPr>
              <w:shd w:val="solid" w:color="FFFFFF" w:fill="auto"/>
              <w:autoSpaceDN w:val="0"/>
              <w:spacing w:line="528" w:lineRule="auto"/>
              <w:ind w:firstLine="640"/>
              <w:rPr>
                <w:rFonts w:ascii="仿宋_GB2312" w:eastAsia="仿宋_GB2312" w:hAnsi="仿宋_GB2312"/>
                <w:sz w:val="32"/>
                <w:szCs w:val="32"/>
                <w:shd w:val="clear" w:color="auto" w:fill="FFFFFF"/>
              </w:rPr>
            </w:pPr>
          </w:p>
          <w:p w:rsidR="00B964A3" w:rsidRPr="002B1786" w:rsidRDefault="00B964A3">
            <w:pPr>
              <w:shd w:val="solid" w:color="FFFFFF" w:fill="auto"/>
              <w:autoSpaceDN w:val="0"/>
              <w:spacing w:line="528" w:lineRule="auto"/>
              <w:ind w:firstLine="64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根据公务员录用工作有关规定，现就</w:t>
            </w:r>
            <w:r>
              <w:rPr>
                <w:rFonts w:ascii="仿宋_GB2312" w:eastAsia="仿宋_GB2312" w:hAnsi="仿宋_GB2312" w:cs="仿宋_GB2312"/>
                <w:sz w:val="32"/>
                <w:szCs w:val="32"/>
                <w:shd w:val="clear" w:color="auto" w:fill="FFFFFF"/>
              </w:rPr>
              <w:t>2017</w:t>
            </w:r>
            <w:r>
              <w:rPr>
                <w:rFonts w:ascii="仿宋_GB2312" w:eastAsia="仿宋_GB2312" w:hAnsi="仿宋_GB2312" w:cs="仿宋_GB2312" w:hint="eastAsia"/>
                <w:sz w:val="32"/>
                <w:szCs w:val="32"/>
                <w:shd w:val="clear" w:color="auto" w:fill="FFFFFF"/>
              </w:rPr>
              <w:t>年</w:t>
            </w:r>
            <w:r w:rsidRPr="002B1786">
              <w:rPr>
                <w:rFonts w:ascii="仿宋_GB2312" w:eastAsia="仿宋_GB2312" w:hAnsi="仿宋_GB2312" w:cs="仿宋_GB2312" w:hint="eastAsia"/>
                <w:sz w:val="32"/>
                <w:szCs w:val="32"/>
                <w:shd w:val="clear" w:color="auto" w:fill="FFFFFF"/>
              </w:rPr>
              <w:t>重庆市气象局</w:t>
            </w:r>
            <w:r>
              <w:rPr>
                <w:rFonts w:ascii="仿宋_GB2312" w:eastAsia="仿宋_GB2312" w:hAnsi="仿宋_GB2312" w:cs="仿宋_GB2312" w:hint="eastAsia"/>
                <w:sz w:val="32"/>
                <w:szCs w:val="32"/>
                <w:shd w:val="clear" w:color="auto" w:fill="FFFFFF"/>
              </w:rPr>
              <w:t>录用公务员面试有关事宜通知如下：</w:t>
            </w:r>
          </w:p>
          <w:p w:rsidR="00B964A3" w:rsidRPr="001A1C1F" w:rsidRDefault="00B964A3">
            <w:pPr>
              <w:shd w:val="solid" w:color="FFFFFF" w:fill="auto"/>
              <w:autoSpaceDN w:val="0"/>
              <w:spacing w:line="528" w:lineRule="auto"/>
              <w:ind w:left="1363" w:hanging="720"/>
              <w:rPr>
                <w:rFonts w:ascii="方正黑体_GBK" w:eastAsia="方正黑体_GBK" w:hAnsi="宋体"/>
                <w:sz w:val="32"/>
                <w:szCs w:val="32"/>
                <w:shd w:val="clear" w:color="auto" w:fill="FFFFFF"/>
              </w:rPr>
            </w:pPr>
            <w:r w:rsidRPr="001A1C1F">
              <w:rPr>
                <w:rFonts w:ascii="方正黑体_GBK" w:eastAsia="方正黑体_GBK" w:hAnsi="黑体" w:cs="方正黑体_GBK" w:hint="eastAsia"/>
                <w:sz w:val="32"/>
                <w:szCs w:val="32"/>
                <w:shd w:val="clear" w:color="auto" w:fill="FFFFFF"/>
              </w:rPr>
              <w:t>一、</w:t>
            </w:r>
            <w:r w:rsidRPr="001A1C1F">
              <w:rPr>
                <w:rFonts w:ascii="方正黑体_GBK" w:eastAsia="方正黑体_GBK" w:hAnsi="黑体" w:cs="方正黑体_GBK"/>
                <w:sz w:val="32"/>
                <w:szCs w:val="32"/>
                <w:shd w:val="clear" w:color="auto" w:fill="FFFFFF"/>
              </w:rPr>
              <w:t xml:space="preserve"> </w:t>
            </w:r>
            <w:r w:rsidRPr="001A1C1F">
              <w:rPr>
                <w:rFonts w:ascii="方正黑体_GBK" w:eastAsia="方正黑体_GBK" w:hAnsi="黑体" w:cs="方正黑体_GBK" w:hint="eastAsia"/>
                <w:sz w:val="32"/>
                <w:szCs w:val="32"/>
                <w:shd w:val="clear" w:color="auto" w:fill="FFFFFF"/>
              </w:rPr>
              <w:t>面试分数线及进入面试人员名单</w:t>
            </w:r>
          </w:p>
          <w:tbl>
            <w:tblPr>
              <w:tblW w:w="8645" w:type="dxa"/>
              <w:jc w:val="center"/>
              <w:tblLayout w:type="fixed"/>
              <w:tblLook w:val="00A0"/>
            </w:tblPr>
            <w:tblGrid>
              <w:gridCol w:w="2534"/>
              <w:gridCol w:w="993"/>
              <w:gridCol w:w="1134"/>
              <w:gridCol w:w="1842"/>
              <w:gridCol w:w="1259"/>
              <w:gridCol w:w="883"/>
            </w:tblGrid>
            <w:tr w:rsidR="00B964A3">
              <w:trPr>
                <w:trHeight w:val="955"/>
                <w:jc w:val="center"/>
              </w:trPr>
              <w:tc>
                <w:tcPr>
                  <w:tcW w:w="2534"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964A3" w:rsidRPr="000A483B" w:rsidRDefault="00B964A3" w:rsidP="000A483B">
                  <w:pPr>
                    <w:widowControl/>
                    <w:autoSpaceDN w:val="0"/>
                    <w:spacing w:line="360" w:lineRule="auto"/>
                    <w:jc w:val="center"/>
                    <w:rPr>
                      <w:rFonts w:ascii="黑体" w:eastAsia="黑体" w:hAnsi="黑体"/>
                      <w:sz w:val="24"/>
                      <w:szCs w:val="24"/>
                    </w:rPr>
                  </w:pPr>
                  <w:bookmarkStart w:id="0" w:name="RANGE_B4_F45"/>
                  <w:r w:rsidRPr="000A483B">
                    <w:rPr>
                      <w:rFonts w:ascii="黑体" w:eastAsia="黑体" w:hAnsi="黑体" w:cs="黑体" w:hint="eastAsia"/>
                      <w:sz w:val="24"/>
                      <w:szCs w:val="24"/>
                    </w:rPr>
                    <w:t>职位</w:t>
                  </w:r>
                  <w:bookmarkEnd w:id="0"/>
                  <w:r w:rsidRPr="000A483B">
                    <w:rPr>
                      <w:rFonts w:ascii="黑体" w:eastAsia="黑体" w:hAnsi="黑体" w:cs="黑体" w:hint="eastAsia"/>
                      <w:sz w:val="24"/>
                      <w:szCs w:val="24"/>
                    </w:rPr>
                    <w:t>名称及代码</w:t>
                  </w:r>
                </w:p>
              </w:tc>
              <w:tc>
                <w:tcPr>
                  <w:tcW w:w="99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0A483B" w:rsidRDefault="00B964A3" w:rsidP="000A483B">
                  <w:pPr>
                    <w:widowControl/>
                    <w:autoSpaceDN w:val="0"/>
                    <w:spacing w:line="360" w:lineRule="auto"/>
                    <w:jc w:val="center"/>
                    <w:rPr>
                      <w:rFonts w:ascii="黑体" w:eastAsia="黑体" w:hAnsi="黑体"/>
                      <w:sz w:val="24"/>
                      <w:szCs w:val="24"/>
                    </w:rPr>
                  </w:pPr>
                  <w:r w:rsidRPr="000A483B">
                    <w:rPr>
                      <w:rFonts w:ascii="黑体" w:eastAsia="黑体" w:hAnsi="黑体" w:cs="黑体" w:hint="eastAsia"/>
                      <w:sz w:val="24"/>
                      <w:szCs w:val="24"/>
                    </w:rPr>
                    <w:t>面试</w:t>
                  </w:r>
                </w:p>
                <w:p w:rsidR="00B964A3" w:rsidRPr="000A483B" w:rsidRDefault="00B964A3" w:rsidP="000A483B">
                  <w:pPr>
                    <w:widowControl/>
                    <w:autoSpaceDN w:val="0"/>
                    <w:spacing w:line="360" w:lineRule="auto"/>
                    <w:jc w:val="center"/>
                    <w:rPr>
                      <w:rFonts w:ascii="黑体" w:eastAsia="黑体" w:hAnsi="黑体"/>
                      <w:sz w:val="24"/>
                      <w:szCs w:val="24"/>
                    </w:rPr>
                  </w:pPr>
                  <w:r w:rsidRPr="000A483B">
                    <w:rPr>
                      <w:rFonts w:ascii="黑体" w:eastAsia="黑体" w:hAnsi="黑体" w:cs="黑体" w:hint="eastAsia"/>
                      <w:sz w:val="24"/>
                      <w:szCs w:val="24"/>
                    </w:rPr>
                    <w:t>分数线</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0A483B" w:rsidRDefault="00B964A3" w:rsidP="000A483B">
                  <w:pPr>
                    <w:widowControl/>
                    <w:autoSpaceDN w:val="0"/>
                    <w:spacing w:line="360" w:lineRule="auto"/>
                    <w:jc w:val="center"/>
                    <w:rPr>
                      <w:rFonts w:ascii="黑体" w:eastAsia="黑体" w:hAnsi="黑体"/>
                      <w:sz w:val="24"/>
                      <w:szCs w:val="24"/>
                    </w:rPr>
                  </w:pPr>
                  <w:r w:rsidRPr="000A483B">
                    <w:rPr>
                      <w:rFonts w:ascii="黑体" w:eastAsia="黑体" w:hAnsi="黑体" w:cs="黑体" w:hint="eastAsia"/>
                      <w:sz w:val="24"/>
                      <w:szCs w:val="24"/>
                    </w:rPr>
                    <w:t>姓</w:t>
                  </w:r>
                  <w:r w:rsidRPr="000A483B">
                    <w:rPr>
                      <w:rFonts w:ascii="黑体" w:eastAsia="黑体" w:hAnsi="黑体" w:cs="黑体"/>
                      <w:sz w:val="24"/>
                      <w:szCs w:val="24"/>
                    </w:rPr>
                    <w:t xml:space="preserve">  </w:t>
                  </w:r>
                  <w:r w:rsidRPr="000A483B">
                    <w:rPr>
                      <w:rFonts w:ascii="黑体" w:eastAsia="黑体" w:hAnsi="黑体" w:cs="黑体" w:hint="eastAsia"/>
                      <w:sz w:val="24"/>
                      <w:szCs w:val="24"/>
                    </w:rPr>
                    <w:t>名</w:t>
                  </w:r>
                </w:p>
              </w:tc>
              <w:tc>
                <w:tcPr>
                  <w:tcW w:w="184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0A483B" w:rsidRDefault="00B964A3" w:rsidP="000A483B">
                  <w:pPr>
                    <w:widowControl/>
                    <w:autoSpaceDN w:val="0"/>
                    <w:spacing w:line="360" w:lineRule="auto"/>
                    <w:jc w:val="center"/>
                    <w:rPr>
                      <w:rFonts w:ascii="黑体" w:eastAsia="黑体" w:hAnsi="黑体"/>
                      <w:sz w:val="24"/>
                      <w:szCs w:val="24"/>
                    </w:rPr>
                  </w:pPr>
                  <w:r w:rsidRPr="000A483B">
                    <w:rPr>
                      <w:rFonts w:ascii="黑体" w:eastAsia="黑体" w:hAnsi="黑体" w:cs="黑体" w:hint="eastAsia"/>
                      <w:sz w:val="24"/>
                      <w:szCs w:val="24"/>
                    </w:rPr>
                    <w:t>准考证号</w:t>
                  </w:r>
                </w:p>
              </w:tc>
              <w:tc>
                <w:tcPr>
                  <w:tcW w:w="1259"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0A483B" w:rsidRDefault="00B964A3" w:rsidP="000A483B">
                  <w:pPr>
                    <w:widowControl/>
                    <w:autoSpaceDN w:val="0"/>
                    <w:spacing w:line="360" w:lineRule="auto"/>
                    <w:jc w:val="center"/>
                    <w:rPr>
                      <w:rFonts w:ascii="黑体" w:eastAsia="黑体" w:hAnsi="黑体"/>
                      <w:sz w:val="24"/>
                      <w:szCs w:val="24"/>
                    </w:rPr>
                  </w:pPr>
                  <w:r w:rsidRPr="000A483B">
                    <w:rPr>
                      <w:rFonts w:ascii="黑体" w:eastAsia="黑体" w:hAnsi="黑体" w:cs="黑体" w:hint="eastAsia"/>
                      <w:sz w:val="24"/>
                      <w:szCs w:val="24"/>
                    </w:rPr>
                    <w:t>面试时间</w:t>
                  </w:r>
                </w:p>
              </w:tc>
              <w:tc>
                <w:tcPr>
                  <w:tcW w:w="883"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Pr="000A483B" w:rsidRDefault="00B964A3" w:rsidP="000A483B">
                  <w:pPr>
                    <w:widowControl/>
                    <w:autoSpaceDN w:val="0"/>
                    <w:spacing w:line="360" w:lineRule="auto"/>
                    <w:jc w:val="center"/>
                    <w:rPr>
                      <w:rFonts w:ascii="黑体" w:eastAsia="黑体" w:hAnsi="黑体"/>
                      <w:sz w:val="24"/>
                      <w:szCs w:val="24"/>
                    </w:rPr>
                  </w:pPr>
                  <w:r w:rsidRPr="000A483B">
                    <w:rPr>
                      <w:rFonts w:ascii="黑体" w:eastAsia="黑体" w:hAnsi="黑体" w:cs="黑体" w:hint="eastAsia"/>
                      <w:sz w:val="24"/>
                      <w:szCs w:val="24"/>
                    </w:rPr>
                    <w:t>备</w:t>
                  </w:r>
                  <w:r w:rsidRPr="000A483B">
                    <w:rPr>
                      <w:rFonts w:ascii="黑体" w:eastAsia="黑体" w:hAnsi="黑体" w:cs="黑体"/>
                      <w:sz w:val="24"/>
                      <w:szCs w:val="24"/>
                    </w:rPr>
                    <w:t xml:space="preserve"> </w:t>
                  </w:r>
                  <w:r w:rsidRPr="000A483B">
                    <w:rPr>
                      <w:rFonts w:ascii="黑体" w:eastAsia="黑体" w:hAnsi="黑体" w:cs="黑体" w:hint="eastAsia"/>
                      <w:sz w:val="24"/>
                      <w:szCs w:val="24"/>
                    </w:rPr>
                    <w:t>注</w:t>
                  </w:r>
                </w:p>
              </w:tc>
            </w:tr>
            <w:tr w:rsidR="00B964A3">
              <w:trPr>
                <w:trHeight w:hRule="exact" w:val="1420"/>
                <w:jc w:val="center"/>
              </w:trPr>
              <w:tc>
                <w:tcPr>
                  <w:tcW w:w="2534"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964A3" w:rsidRPr="00401937" w:rsidRDefault="00B964A3" w:rsidP="000A3D0A">
                  <w:pPr>
                    <w:widowControl/>
                    <w:autoSpaceDN w:val="0"/>
                    <w:spacing w:line="360" w:lineRule="auto"/>
                    <w:jc w:val="center"/>
                    <w:rPr>
                      <w:rFonts w:ascii="仿宋_GB2312" w:eastAsia="仿宋_GB2312" w:hAnsi="仿宋_GB2312"/>
                      <w:sz w:val="24"/>
                      <w:szCs w:val="24"/>
                    </w:rPr>
                  </w:pPr>
                  <w:r w:rsidRPr="00401937">
                    <w:rPr>
                      <w:rFonts w:ascii="仿宋_GB2312" w:eastAsia="仿宋_GB2312" w:hAnsi="仿宋_GB2312" w:cs="仿宋_GB2312" w:hint="eastAsia"/>
                      <w:sz w:val="24"/>
                      <w:szCs w:val="24"/>
                    </w:rPr>
                    <w:t>应急与减灾处</w:t>
                  </w:r>
                </w:p>
                <w:p w:rsidR="00B964A3" w:rsidRDefault="00B964A3" w:rsidP="000A3D0A">
                  <w:pPr>
                    <w:widowControl/>
                    <w:autoSpaceDN w:val="0"/>
                    <w:spacing w:line="360" w:lineRule="auto"/>
                    <w:jc w:val="center"/>
                    <w:rPr>
                      <w:rFonts w:ascii="仿宋_GB2312" w:eastAsia="仿宋_GB2312" w:hAnsi="仿宋_GB2312"/>
                      <w:sz w:val="18"/>
                      <w:szCs w:val="18"/>
                    </w:rPr>
                  </w:pPr>
                  <w:r w:rsidRPr="00401937">
                    <w:rPr>
                      <w:rFonts w:ascii="仿宋_GB2312" w:eastAsia="仿宋_GB2312" w:hAnsi="仿宋_GB2312" w:cs="仿宋_GB2312" w:hint="eastAsia"/>
                      <w:sz w:val="24"/>
                      <w:szCs w:val="24"/>
                    </w:rPr>
                    <w:t>公共气象服务</w:t>
                  </w:r>
                  <w:r>
                    <w:rPr>
                      <w:rFonts w:ascii="仿宋_GB2312" w:eastAsia="仿宋_GB2312" w:hAnsi="仿宋_GB2312" w:cs="仿宋_GB2312" w:hint="eastAsia"/>
                      <w:sz w:val="24"/>
                      <w:szCs w:val="24"/>
                    </w:rPr>
                    <w:t>管理（</w:t>
                  </w:r>
                  <w:r w:rsidRPr="000A3D0A">
                    <w:rPr>
                      <w:rFonts w:ascii="仿宋_GB2312" w:eastAsia="仿宋_GB2312" w:hAnsi="仿宋_GB2312" w:cs="仿宋_GB2312"/>
                      <w:sz w:val="24"/>
                      <w:szCs w:val="24"/>
                    </w:rPr>
                    <w:t>0912411001</w:t>
                  </w:r>
                  <w:r>
                    <w:rPr>
                      <w:rFonts w:ascii="仿宋_GB2312" w:eastAsia="仿宋_GB2312" w:hAnsi="仿宋_GB2312" w:cs="仿宋_GB2312" w:hint="eastAsia"/>
                      <w:sz w:val="24"/>
                      <w:szCs w:val="24"/>
                    </w:rPr>
                    <w:t>）</w:t>
                  </w:r>
                </w:p>
                <w:p w:rsidR="00B964A3" w:rsidRPr="00CA6869" w:rsidRDefault="00B964A3" w:rsidP="000A3D0A">
                  <w:pPr>
                    <w:widowControl/>
                    <w:autoSpaceDN w:val="0"/>
                    <w:spacing w:line="360" w:lineRule="auto"/>
                    <w:jc w:val="center"/>
                    <w:rPr>
                      <w:rFonts w:ascii="仿宋_GB2312" w:eastAsia="仿宋_GB2312" w:hAnsi="仿宋_GB2312"/>
                      <w:sz w:val="18"/>
                      <w:szCs w:val="18"/>
                    </w:rPr>
                  </w:pPr>
                  <w:r w:rsidRPr="00CA6869">
                    <w:rPr>
                      <w:rFonts w:ascii="仿宋_GB2312" w:eastAsia="仿宋_GB2312" w:hAnsi="仿宋_GB2312" w:cs="仿宋_GB2312" w:hint="eastAsia"/>
                      <w:sz w:val="18"/>
                      <w:szCs w:val="18"/>
                    </w:rPr>
                    <w:t>管理员</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CA6869" w:rsidRDefault="00B964A3">
                  <w:pPr>
                    <w:autoSpaceDN w:val="0"/>
                    <w:spacing w:line="528" w:lineRule="auto"/>
                    <w:jc w:val="center"/>
                    <w:rPr>
                      <w:rFonts w:ascii="仿宋_GB2312" w:eastAsia="仿宋_GB2312" w:hAnsi="仿宋_GB2312"/>
                      <w:sz w:val="18"/>
                      <w:szCs w:val="18"/>
                    </w:rPr>
                  </w:pPr>
                  <w:r w:rsidRPr="00CA6869">
                    <w:rPr>
                      <w:rFonts w:ascii="仿宋_GB2312" w:eastAsia="仿宋_GB2312" w:hAnsi="仿宋_GB2312" w:cs="仿宋_GB2312"/>
                      <w:sz w:val="24"/>
                      <w:szCs w:val="24"/>
                    </w:rPr>
                    <w:t>99.6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9A7226">
                    <w:rPr>
                      <w:rFonts w:ascii="仿宋_GB2312" w:eastAsia="仿宋_GB2312" w:hAnsi="仿宋_GB2312" w:cs="仿宋_GB2312" w:hint="eastAsia"/>
                      <w:sz w:val="24"/>
                      <w:szCs w:val="24"/>
                    </w:rPr>
                    <w:t>褚金花</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CA6869">
                    <w:rPr>
                      <w:rFonts w:ascii="仿宋_GB2312" w:eastAsia="仿宋_GB2312" w:hAnsi="仿宋_GB2312" w:cs="仿宋_GB2312"/>
                      <w:sz w:val="24"/>
                      <w:szCs w:val="24"/>
                    </w:rPr>
                    <w:t>411150041909</w:t>
                  </w:r>
                </w:p>
              </w:tc>
              <w:tc>
                <w:tcPr>
                  <w:tcW w:w="12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BA4140" w:rsidRDefault="00B964A3" w:rsidP="00597BD3">
                  <w:pPr>
                    <w:widowControl/>
                    <w:autoSpaceDN w:val="0"/>
                    <w:spacing w:line="528" w:lineRule="auto"/>
                    <w:jc w:val="center"/>
                    <w:rPr>
                      <w:rFonts w:ascii="仿宋_GB2312" w:eastAsia="仿宋_GB2312" w:hAnsi="仿宋_GB2312"/>
                      <w:sz w:val="24"/>
                      <w:szCs w:val="24"/>
                    </w:rPr>
                  </w:pPr>
                  <w:r w:rsidRPr="00BA4140">
                    <w:rPr>
                      <w:rFonts w:ascii="仿宋_GB2312" w:eastAsia="仿宋_GB2312" w:hAnsi="仿宋_GB2312" w:cs="仿宋_GB2312"/>
                      <w:sz w:val="24"/>
                      <w:szCs w:val="24"/>
                    </w:rPr>
                    <w:t>2</w:t>
                  </w:r>
                  <w:r w:rsidRPr="00BA4140">
                    <w:rPr>
                      <w:rFonts w:ascii="仿宋_GB2312" w:eastAsia="仿宋_GB2312" w:hAnsi="仿宋_GB2312" w:cs="仿宋_GB2312" w:hint="eastAsia"/>
                      <w:sz w:val="24"/>
                      <w:szCs w:val="24"/>
                    </w:rPr>
                    <w:t>月</w:t>
                  </w:r>
                  <w:r w:rsidRPr="00BA4140">
                    <w:rPr>
                      <w:rFonts w:ascii="仿宋_GB2312" w:eastAsia="仿宋_GB2312" w:hAnsi="仿宋_GB2312" w:cs="仿宋_GB2312"/>
                      <w:sz w:val="24"/>
                      <w:szCs w:val="24"/>
                    </w:rPr>
                    <w:t>23</w:t>
                  </w:r>
                  <w:r w:rsidRPr="00BA4140">
                    <w:rPr>
                      <w:rFonts w:ascii="仿宋_GB2312" w:eastAsia="仿宋_GB2312" w:hAnsi="仿宋_GB2312" w:cs="仿宋_GB2312" w:hint="eastAsia"/>
                      <w:sz w:val="24"/>
                      <w:szCs w:val="24"/>
                    </w:rPr>
                    <w:t>日</w:t>
                  </w:r>
                </w:p>
              </w:tc>
              <w:tc>
                <w:tcPr>
                  <w:tcW w:w="88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p>
              </w:tc>
            </w:tr>
            <w:tr w:rsidR="00B964A3">
              <w:trPr>
                <w:trHeight w:hRule="exact" w:val="859"/>
                <w:jc w:val="center"/>
              </w:trPr>
              <w:tc>
                <w:tcPr>
                  <w:tcW w:w="25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360" w:lineRule="auto"/>
                    <w:jc w:val="center"/>
                    <w:rPr>
                      <w:rFonts w:ascii="仿宋_GB2312" w:eastAsia="仿宋_GB2312" w:hAnsi="仿宋_GB2312"/>
                      <w:sz w:val="24"/>
                      <w:szCs w:val="24"/>
                    </w:rPr>
                  </w:pPr>
                  <w:r w:rsidRPr="000A3D0A">
                    <w:rPr>
                      <w:rFonts w:ascii="仿宋_GB2312" w:eastAsia="仿宋_GB2312" w:hAnsi="仿宋_GB2312" w:cs="仿宋_GB2312" w:hint="eastAsia"/>
                      <w:sz w:val="24"/>
                      <w:szCs w:val="24"/>
                    </w:rPr>
                    <w:t>重庆市黔江区气象局</w:t>
                  </w:r>
                </w:p>
                <w:p w:rsidR="00B964A3" w:rsidRDefault="00B964A3">
                  <w:pPr>
                    <w:widowControl/>
                    <w:autoSpaceDN w:val="0"/>
                    <w:spacing w:line="360" w:lineRule="auto"/>
                    <w:jc w:val="center"/>
                    <w:rPr>
                      <w:rFonts w:ascii="宋体"/>
                      <w:sz w:val="24"/>
                      <w:szCs w:val="24"/>
                    </w:rPr>
                  </w:pPr>
                  <w:r w:rsidRPr="000A3D0A">
                    <w:rPr>
                      <w:rFonts w:ascii="仿宋_GB2312" w:eastAsia="仿宋_GB2312" w:hAnsi="仿宋_GB2312" w:cs="仿宋_GB2312" w:hint="eastAsia"/>
                      <w:sz w:val="24"/>
                      <w:szCs w:val="24"/>
                    </w:rPr>
                    <w:t>综合业务管理</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w:t>
                  </w:r>
                  <w:r w:rsidRPr="000A3D0A">
                    <w:rPr>
                      <w:rFonts w:ascii="仿宋_GB2312" w:eastAsia="仿宋_GB2312" w:hAnsi="仿宋_GB2312" w:cs="仿宋_GB2312"/>
                      <w:sz w:val="24"/>
                      <w:szCs w:val="24"/>
                    </w:rPr>
                    <w:t>1012001001</w:t>
                  </w:r>
                  <w:r>
                    <w:rPr>
                      <w:rFonts w:ascii="仿宋_GB2312" w:eastAsia="仿宋_GB2312" w:hAnsi="仿宋_GB2312" w:cs="仿宋_GB2312" w:hint="eastAsia"/>
                      <w:sz w:val="24"/>
                      <w:szCs w:val="24"/>
                    </w:rPr>
                    <w:t>）</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autoSpaceDN w:val="0"/>
                    <w:spacing w:line="528" w:lineRule="auto"/>
                    <w:jc w:val="center"/>
                    <w:rPr>
                      <w:rFonts w:ascii="宋体"/>
                      <w:sz w:val="24"/>
                      <w:szCs w:val="24"/>
                    </w:rPr>
                  </w:pPr>
                  <w:r>
                    <w:rPr>
                      <w:rFonts w:ascii="仿宋_GB2312" w:eastAsia="仿宋_GB2312" w:hAnsi="仿宋_GB2312" w:cs="仿宋_GB2312"/>
                      <w:sz w:val="24"/>
                      <w:szCs w:val="24"/>
                    </w:rPr>
                    <w:t>100.8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8464F4">
                    <w:rPr>
                      <w:rFonts w:ascii="仿宋_GB2312" w:eastAsia="仿宋_GB2312" w:hAnsi="仿宋_GB2312" w:cs="仿宋_GB2312" w:hint="eastAsia"/>
                      <w:sz w:val="24"/>
                      <w:szCs w:val="24"/>
                    </w:rPr>
                    <w:t>向淑君</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8464F4">
                    <w:rPr>
                      <w:rFonts w:ascii="仿宋_GB2312" w:eastAsia="仿宋_GB2312" w:hAnsi="仿宋_GB2312" w:cs="仿宋_GB2312"/>
                      <w:sz w:val="24"/>
                      <w:szCs w:val="24"/>
                    </w:rPr>
                    <w:t>411251120308</w:t>
                  </w:r>
                </w:p>
              </w:tc>
              <w:tc>
                <w:tcPr>
                  <w:tcW w:w="12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BA4140" w:rsidRDefault="00B964A3">
                  <w:pPr>
                    <w:widowControl/>
                    <w:autoSpaceDN w:val="0"/>
                    <w:spacing w:line="528" w:lineRule="auto"/>
                    <w:jc w:val="center"/>
                    <w:rPr>
                      <w:rFonts w:ascii="宋体"/>
                      <w:sz w:val="24"/>
                      <w:szCs w:val="24"/>
                    </w:rPr>
                  </w:pPr>
                  <w:r w:rsidRPr="00BA4140">
                    <w:rPr>
                      <w:rFonts w:ascii="仿宋_GB2312" w:eastAsia="仿宋_GB2312" w:hAnsi="仿宋_GB2312" w:cs="仿宋_GB2312"/>
                      <w:sz w:val="24"/>
                      <w:szCs w:val="24"/>
                    </w:rPr>
                    <w:t>2</w:t>
                  </w:r>
                  <w:r w:rsidRPr="00BA4140">
                    <w:rPr>
                      <w:rFonts w:ascii="仿宋_GB2312" w:eastAsia="仿宋_GB2312" w:hAnsi="仿宋_GB2312" w:cs="仿宋_GB2312" w:hint="eastAsia"/>
                      <w:sz w:val="24"/>
                      <w:szCs w:val="24"/>
                    </w:rPr>
                    <w:t>月</w:t>
                  </w:r>
                  <w:r w:rsidRPr="00BA4140">
                    <w:rPr>
                      <w:rFonts w:ascii="仿宋_GB2312" w:eastAsia="仿宋_GB2312" w:hAnsi="仿宋_GB2312" w:cs="仿宋_GB2312"/>
                      <w:sz w:val="24"/>
                      <w:szCs w:val="24"/>
                    </w:rPr>
                    <w:t>23</w:t>
                  </w:r>
                  <w:r w:rsidRPr="00BA4140">
                    <w:rPr>
                      <w:rFonts w:ascii="仿宋_GB2312" w:eastAsia="仿宋_GB2312" w:hAnsi="仿宋_GB2312" w:cs="仿宋_GB2312" w:hint="eastAsia"/>
                      <w:sz w:val="24"/>
                      <w:szCs w:val="24"/>
                    </w:rPr>
                    <w:t>日</w:t>
                  </w:r>
                </w:p>
              </w:tc>
              <w:tc>
                <w:tcPr>
                  <w:tcW w:w="88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p>
              </w:tc>
            </w:tr>
            <w:tr w:rsidR="00B964A3">
              <w:trPr>
                <w:trHeight w:hRule="exact" w:val="701"/>
                <w:jc w:val="center"/>
              </w:trPr>
              <w:tc>
                <w:tcPr>
                  <w:tcW w:w="25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jc w:val="center"/>
                    <w:rPr>
                      <w:sz w:val="24"/>
                      <w:szCs w:val="24"/>
                    </w:rPr>
                  </w:pPr>
                </w:p>
              </w:tc>
              <w:tc>
                <w:tcPr>
                  <w:tcW w:w="99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shd w:val="solid" w:color="FFFFFF" w:fill="auto"/>
                    <w:autoSpaceDN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311672">
                    <w:rPr>
                      <w:rFonts w:ascii="仿宋_GB2312" w:eastAsia="仿宋_GB2312" w:hAnsi="仿宋_GB2312" w:cs="仿宋_GB2312" w:hint="eastAsia"/>
                      <w:sz w:val="24"/>
                      <w:szCs w:val="24"/>
                    </w:rPr>
                    <w:t>李皓</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311672">
                    <w:rPr>
                      <w:rFonts w:ascii="仿宋_GB2312" w:eastAsia="仿宋_GB2312" w:hAnsi="仿宋_GB2312" w:cs="仿宋_GB2312"/>
                      <w:sz w:val="24"/>
                      <w:szCs w:val="24"/>
                    </w:rPr>
                    <w:t>411232081316</w:t>
                  </w:r>
                </w:p>
              </w:tc>
              <w:tc>
                <w:tcPr>
                  <w:tcW w:w="125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BA4140" w:rsidRDefault="00B964A3">
                  <w:pPr>
                    <w:jc w:val="center"/>
                    <w:rPr>
                      <w:sz w:val="24"/>
                      <w:szCs w:val="24"/>
                    </w:rPr>
                  </w:pPr>
                </w:p>
              </w:tc>
              <w:tc>
                <w:tcPr>
                  <w:tcW w:w="88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p>
              </w:tc>
            </w:tr>
            <w:tr w:rsidR="00B964A3">
              <w:trPr>
                <w:trHeight w:hRule="exact" w:val="510"/>
                <w:jc w:val="center"/>
              </w:trPr>
              <w:tc>
                <w:tcPr>
                  <w:tcW w:w="2534"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360" w:lineRule="auto"/>
                    <w:jc w:val="center"/>
                    <w:rPr>
                      <w:rFonts w:ascii="仿宋_GB2312" w:eastAsia="仿宋_GB2312" w:hAnsi="仿宋_GB2312"/>
                      <w:sz w:val="24"/>
                      <w:szCs w:val="24"/>
                    </w:rPr>
                  </w:pPr>
                  <w:r w:rsidRPr="000A3D0A">
                    <w:rPr>
                      <w:rFonts w:ascii="仿宋_GB2312" w:eastAsia="仿宋_GB2312" w:hAnsi="仿宋_GB2312" w:cs="仿宋_GB2312" w:hint="eastAsia"/>
                      <w:sz w:val="24"/>
                      <w:szCs w:val="24"/>
                    </w:rPr>
                    <w:t>重庆市涪陵区气象局</w:t>
                  </w:r>
                </w:p>
                <w:p w:rsidR="00B964A3" w:rsidRDefault="00B964A3">
                  <w:pPr>
                    <w:widowControl/>
                    <w:autoSpaceDN w:val="0"/>
                    <w:spacing w:line="360" w:lineRule="auto"/>
                    <w:jc w:val="center"/>
                    <w:rPr>
                      <w:rFonts w:ascii="宋体"/>
                      <w:sz w:val="24"/>
                      <w:szCs w:val="24"/>
                    </w:rPr>
                  </w:pPr>
                  <w:r w:rsidRPr="000A3D0A">
                    <w:rPr>
                      <w:rFonts w:ascii="仿宋_GB2312" w:eastAsia="仿宋_GB2312" w:hAnsi="仿宋_GB2312" w:cs="仿宋_GB2312" w:hint="eastAsia"/>
                      <w:sz w:val="24"/>
                      <w:szCs w:val="24"/>
                    </w:rPr>
                    <w:t>综合业务管理</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w:t>
                  </w:r>
                  <w:r w:rsidRPr="000A3D0A">
                    <w:rPr>
                      <w:rFonts w:ascii="仿宋_GB2312" w:eastAsia="仿宋_GB2312" w:hAnsi="仿宋_GB2312" w:cs="仿宋_GB2312"/>
                      <w:sz w:val="24"/>
                      <w:szCs w:val="24"/>
                    </w:rPr>
                    <w:t>1012002001</w:t>
                  </w:r>
                  <w:r>
                    <w:rPr>
                      <w:rFonts w:ascii="仿宋_GB2312" w:eastAsia="仿宋_GB2312" w:hAnsi="仿宋_GB2312" w:cs="仿宋_GB2312" w:hint="eastAsia"/>
                      <w:sz w:val="24"/>
                      <w:szCs w:val="24"/>
                    </w:rPr>
                    <w:t>）</w:t>
                  </w:r>
                </w:p>
              </w:tc>
              <w:tc>
                <w:tcPr>
                  <w:tcW w:w="993"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B964A3" w:rsidRPr="00C819E4" w:rsidRDefault="00B964A3">
                  <w:pPr>
                    <w:autoSpaceDN w:val="0"/>
                    <w:spacing w:line="528" w:lineRule="auto"/>
                    <w:jc w:val="center"/>
                    <w:rPr>
                      <w:rFonts w:ascii="宋体"/>
                      <w:sz w:val="24"/>
                      <w:szCs w:val="24"/>
                    </w:rPr>
                  </w:pPr>
                  <w:r w:rsidRPr="00C819E4">
                    <w:rPr>
                      <w:rFonts w:ascii="仿宋_GB2312" w:eastAsia="仿宋_GB2312" w:hAnsi="仿宋_GB2312" w:cs="仿宋_GB2312"/>
                      <w:sz w:val="24"/>
                      <w:szCs w:val="24"/>
                    </w:rPr>
                    <w:t>121.3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Pr="00EB3C35" w:rsidRDefault="00B964A3" w:rsidP="00EB3C35">
                  <w:pPr>
                    <w:widowControl/>
                    <w:autoSpaceDN w:val="0"/>
                    <w:spacing w:line="528" w:lineRule="auto"/>
                    <w:jc w:val="center"/>
                    <w:rPr>
                      <w:rFonts w:ascii="仿宋_GB2312" w:eastAsia="仿宋_GB2312" w:hAnsi="仿宋_GB2312"/>
                      <w:sz w:val="24"/>
                      <w:szCs w:val="24"/>
                    </w:rPr>
                  </w:pPr>
                  <w:r w:rsidRPr="00EB3C35">
                    <w:rPr>
                      <w:rFonts w:ascii="仿宋_GB2312" w:eastAsia="仿宋_GB2312" w:hAnsi="仿宋_GB2312" w:cs="仿宋_GB2312" w:hint="eastAsia"/>
                      <w:sz w:val="24"/>
                      <w:szCs w:val="24"/>
                    </w:rPr>
                    <w:t>赵艺璇</w:t>
                  </w:r>
                </w:p>
                <w:p w:rsidR="00B964A3" w:rsidRDefault="00B964A3">
                  <w:pPr>
                    <w:widowControl/>
                    <w:autoSpaceDN w:val="0"/>
                    <w:spacing w:line="528" w:lineRule="auto"/>
                    <w:jc w:val="center"/>
                    <w:rPr>
                      <w:rFonts w:ascii="宋体"/>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EB3C35">
                    <w:rPr>
                      <w:rFonts w:ascii="仿宋_GB2312" w:eastAsia="仿宋_GB2312" w:hAnsi="仿宋_GB2312" w:cs="仿宋_GB2312"/>
                      <w:sz w:val="24"/>
                      <w:szCs w:val="24"/>
                    </w:rPr>
                    <w:t>411250091417</w:t>
                  </w:r>
                </w:p>
              </w:tc>
              <w:tc>
                <w:tcPr>
                  <w:tcW w:w="1259"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B964A3" w:rsidRPr="00BA4140" w:rsidRDefault="00B964A3">
                  <w:pPr>
                    <w:widowControl/>
                    <w:autoSpaceDN w:val="0"/>
                    <w:spacing w:line="528" w:lineRule="auto"/>
                    <w:jc w:val="center"/>
                    <w:rPr>
                      <w:rFonts w:ascii="宋体"/>
                      <w:sz w:val="24"/>
                      <w:szCs w:val="24"/>
                    </w:rPr>
                  </w:pPr>
                  <w:r w:rsidRPr="00BA4140">
                    <w:rPr>
                      <w:rFonts w:ascii="仿宋_GB2312" w:eastAsia="仿宋_GB2312" w:hAnsi="仿宋_GB2312" w:cs="仿宋_GB2312"/>
                      <w:sz w:val="24"/>
                      <w:szCs w:val="24"/>
                    </w:rPr>
                    <w:t>2</w:t>
                  </w:r>
                  <w:r w:rsidRPr="00BA4140">
                    <w:rPr>
                      <w:rFonts w:ascii="仿宋_GB2312" w:eastAsia="仿宋_GB2312" w:hAnsi="仿宋_GB2312" w:cs="仿宋_GB2312" w:hint="eastAsia"/>
                      <w:sz w:val="24"/>
                      <w:szCs w:val="24"/>
                    </w:rPr>
                    <w:t>月</w:t>
                  </w:r>
                  <w:r w:rsidRPr="00BA4140">
                    <w:rPr>
                      <w:rFonts w:ascii="仿宋_GB2312" w:eastAsia="仿宋_GB2312" w:hAnsi="仿宋_GB2312" w:cs="仿宋_GB2312"/>
                      <w:sz w:val="24"/>
                      <w:szCs w:val="24"/>
                    </w:rPr>
                    <w:t>23</w:t>
                  </w:r>
                  <w:r w:rsidRPr="00BA4140">
                    <w:rPr>
                      <w:rFonts w:ascii="仿宋_GB2312" w:eastAsia="仿宋_GB2312" w:hAnsi="仿宋_GB2312" w:cs="仿宋_GB2312" w:hint="eastAsia"/>
                      <w:sz w:val="24"/>
                      <w:szCs w:val="24"/>
                    </w:rPr>
                    <w:t>日</w:t>
                  </w:r>
                </w:p>
              </w:tc>
              <w:tc>
                <w:tcPr>
                  <w:tcW w:w="88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Default="00B964A3" w:rsidP="00EB3C35">
                  <w:pPr>
                    <w:widowControl/>
                    <w:autoSpaceDN w:val="0"/>
                    <w:spacing w:line="528" w:lineRule="auto"/>
                    <w:rPr>
                      <w:rFonts w:ascii="宋体"/>
                      <w:sz w:val="24"/>
                      <w:szCs w:val="24"/>
                    </w:rPr>
                  </w:pPr>
                </w:p>
              </w:tc>
            </w:tr>
            <w:tr w:rsidR="00B964A3">
              <w:trPr>
                <w:trHeight w:hRule="exact" w:val="510"/>
                <w:jc w:val="center"/>
              </w:trPr>
              <w:tc>
                <w:tcPr>
                  <w:tcW w:w="2534" w:type="dxa"/>
                  <w:vMerge/>
                  <w:tcBorders>
                    <w:left w:val="single" w:sz="4" w:space="0" w:color="000000"/>
                    <w:right w:val="single" w:sz="6" w:space="0" w:color="000000"/>
                  </w:tcBorders>
                  <w:tcMar>
                    <w:top w:w="0" w:type="dxa"/>
                    <w:left w:w="108" w:type="dxa"/>
                    <w:bottom w:w="0" w:type="dxa"/>
                    <w:right w:w="108" w:type="dxa"/>
                  </w:tcMar>
                  <w:vAlign w:val="center"/>
                </w:tcPr>
                <w:p w:rsidR="00B964A3" w:rsidRDefault="00B964A3">
                  <w:pPr>
                    <w:jc w:val="center"/>
                    <w:rPr>
                      <w:sz w:val="24"/>
                      <w:szCs w:val="24"/>
                    </w:rPr>
                  </w:pPr>
                </w:p>
              </w:tc>
              <w:tc>
                <w:tcPr>
                  <w:tcW w:w="993" w:type="dxa"/>
                  <w:vMerge/>
                  <w:tcBorders>
                    <w:left w:val="single" w:sz="6" w:space="0" w:color="000000"/>
                    <w:right w:val="single" w:sz="6" w:space="0" w:color="000000"/>
                  </w:tcBorders>
                  <w:tcMar>
                    <w:top w:w="0" w:type="dxa"/>
                    <w:left w:w="108" w:type="dxa"/>
                    <w:bottom w:w="0" w:type="dxa"/>
                    <w:right w:w="108" w:type="dxa"/>
                  </w:tcMar>
                  <w:vAlign w:val="center"/>
                </w:tcPr>
                <w:p w:rsidR="00B964A3" w:rsidRDefault="00B964A3">
                  <w:pPr>
                    <w:shd w:val="solid" w:color="FFFFFF" w:fill="auto"/>
                    <w:autoSpaceDN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EB3C35">
                    <w:rPr>
                      <w:rFonts w:ascii="仿宋_GB2312" w:eastAsia="仿宋_GB2312" w:hAnsi="仿宋_GB2312" w:cs="仿宋_GB2312" w:hint="eastAsia"/>
                      <w:sz w:val="24"/>
                      <w:szCs w:val="24"/>
                    </w:rPr>
                    <w:t>贺银洁</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EB3C35">
                    <w:rPr>
                      <w:rFonts w:ascii="仿宋_GB2312" w:eastAsia="仿宋_GB2312" w:hAnsi="仿宋_GB2312" w:cs="仿宋_GB2312"/>
                      <w:sz w:val="24"/>
                      <w:szCs w:val="24"/>
                    </w:rPr>
                    <w:t>411232101508</w:t>
                  </w:r>
                </w:p>
              </w:tc>
              <w:tc>
                <w:tcPr>
                  <w:tcW w:w="1259" w:type="dxa"/>
                  <w:vMerge/>
                  <w:tcBorders>
                    <w:left w:val="single" w:sz="6" w:space="0" w:color="000000"/>
                    <w:right w:val="single" w:sz="6" w:space="0" w:color="000000"/>
                  </w:tcBorders>
                  <w:tcMar>
                    <w:top w:w="0" w:type="dxa"/>
                    <w:left w:w="108" w:type="dxa"/>
                    <w:bottom w:w="0" w:type="dxa"/>
                    <w:right w:w="108" w:type="dxa"/>
                  </w:tcMar>
                  <w:vAlign w:val="center"/>
                </w:tcPr>
                <w:p w:rsidR="00B964A3" w:rsidRDefault="00B964A3">
                  <w:pPr>
                    <w:jc w:val="center"/>
                    <w:rPr>
                      <w:sz w:val="24"/>
                      <w:szCs w:val="24"/>
                    </w:rPr>
                  </w:pPr>
                </w:p>
              </w:tc>
              <w:tc>
                <w:tcPr>
                  <w:tcW w:w="88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p>
              </w:tc>
            </w:tr>
            <w:tr w:rsidR="00B964A3">
              <w:trPr>
                <w:trHeight w:hRule="exact" w:val="510"/>
                <w:jc w:val="center"/>
              </w:trPr>
              <w:tc>
                <w:tcPr>
                  <w:tcW w:w="25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jc w:val="center"/>
                    <w:rPr>
                      <w:sz w:val="24"/>
                      <w:szCs w:val="24"/>
                    </w:rPr>
                  </w:pPr>
                </w:p>
              </w:tc>
              <w:tc>
                <w:tcPr>
                  <w:tcW w:w="993"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shd w:val="solid" w:color="FFFFFF" w:fill="auto"/>
                    <w:autoSpaceDN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EB3C35">
                    <w:rPr>
                      <w:rFonts w:ascii="仿宋_GB2312" w:eastAsia="仿宋_GB2312" w:hAnsi="仿宋_GB2312" w:cs="仿宋_GB2312" w:hint="eastAsia"/>
                      <w:sz w:val="24"/>
                      <w:szCs w:val="24"/>
                    </w:rPr>
                    <w:t>瞿玉龙</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sidRPr="00EB3C35">
                    <w:rPr>
                      <w:rFonts w:ascii="仿宋_GB2312" w:eastAsia="仿宋_GB2312" w:hAnsi="仿宋_GB2312" w:cs="仿宋_GB2312"/>
                      <w:sz w:val="24"/>
                      <w:szCs w:val="24"/>
                    </w:rPr>
                    <w:t>411250163414</w:t>
                  </w:r>
                </w:p>
              </w:tc>
              <w:tc>
                <w:tcPr>
                  <w:tcW w:w="1259"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B964A3" w:rsidRDefault="00B964A3">
                  <w:pPr>
                    <w:jc w:val="center"/>
                    <w:rPr>
                      <w:sz w:val="24"/>
                      <w:szCs w:val="24"/>
                    </w:rPr>
                  </w:pPr>
                </w:p>
              </w:tc>
              <w:tc>
                <w:tcPr>
                  <w:tcW w:w="883"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964A3" w:rsidRDefault="00B964A3">
                  <w:pPr>
                    <w:widowControl/>
                    <w:autoSpaceDN w:val="0"/>
                    <w:spacing w:line="528" w:lineRule="auto"/>
                    <w:jc w:val="center"/>
                    <w:rPr>
                      <w:rFonts w:ascii="宋体"/>
                      <w:sz w:val="24"/>
                      <w:szCs w:val="24"/>
                    </w:rPr>
                  </w:pPr>
                  <w:r>
                    <w:rPr>
                      <w:rFonts w:ascii="仿宋_GB2312" w:eastAsia="仿宋_GB2312" w:hAnsi="仿宋_GB2312" w:cs="仿宋_GB2312" w:hint="eastAsia"/>
                      <w:sz w:val="24"/>
                      <w:szCs w:val="24"/>
                    </w:rPr>
                    <w:t>递补</w:t>
                  </w:r>
                </w:p>
              </w:tc>
            </w:tr>
          </w:tbl>
          <w:p w:rsidR="00B964A3" w:rsidRDefault="00B964A3">
            <w:pPr>
              <w:shd w:val="solid" w:color="FFFFFF" w:fill="auto"/>
              <w:autoSpaceDN w:val="0"/>
              <w:ind w:firstLine="643"/>
              <w:rPr>
                <w:rFonts w:ascii="黑体" w:eastAsia="黑体" w:hAnsi="黑体"/>
                <w:sz w:val="32"/>
                <w:szCs w:val="32"/>
                <w:shd w:val="clear" w:color="auto" w:fill="FFFFFF"/>
              </w:rPr>
            </w:pPr>
            <w:r>
              <w:rPr>
                <w:rFonts w:ascii="黑体" w:eastAsia="黑体" w:hAnsi="黑体" w:cs="黑体" w:hint="eastAsia"/>
                <w:sz w:val="32"/>
                <w:szCs w:val="32"/>
                <w:shd w:val="clear" w:color="auto" w:fill="FFFFFF"/>
              </w:rPr>
              <w:t>二、面试确认</w:t>
            </w:r>
          </w:p>
          <w:p w:rsidR="00B964A3" w:rsidRPr="002B1786" w:rsidRDefault="00B964A3" w:rsidP="003C78A5">
            <w:pPr>
              <w:shd w:val="solid" w:color="FFFFFF" w:fill="auto"/>
              <w:autoSpaceDN w:val="0"/>
              <w:spacing w:line="580" w:lineRule="exact"/>
              <w:ind w:firstLine="640"/>
              <w:rPr>
                <w:rFonts w:ascii="仿宋_GB2312" w:eastAsia="仿宋_GB2312" w:hAnsi="仿宋_GB2312"/>
                <w:sz w:val="32"/>
                <w:szCs w:val="32"/>
                <w:shd w:val="clear" w:color="auto" w:fill="FFFFFF"/>
              </w:rPr>
            </w:pPr>
            <w:r w:rsidRPr="002B1786">
              <w:rPr>
                <w:rFonts w:ascii="仿宋_GB2312" w:eastAsia="仿宋_GB2312" w:hAnsi="仿宋_GB2312" w:cs="仿宋_GB2312" w:hint="eastAsia"/>
                <w:sz w:val="32"/>
                <w:szCs w:val="32"/>
                <w:shd w:val="clear" w:color="auto" w:fill="FFFFFF"/>
              </w:rPr>
              <w:t>请进入面试的考生于</w:t>
            </w:r>
            <w:r w:rsidRPr="002B1786">
              <w:rPr>
                <w:rFonts w:ascii="宋体" w:hAnsi="宋体" w:cs="宋体"/>
                <w:sz w:val="32"/>
                <w:szCs w:val="32"/>
                <w:shd w:val="clear" w:color="auto" w:fill="FFFFFF"/>
              </w:rPr>
              <w:t>2017</w:t>
            </w:r>
            <w:r w:rsidRPr="002B1786">
              <w:rPr>
                <w:rFonts w:ascii="仿宋_GB2312" w:eastAsia="仿宋_GB2312" w:hAnsi="仿宋_GB2312" w:cs="仿宋_GB2312" w:hint="eastAsia"/>
                <w:sz w:val="32"/>
                <w:szCs w:val="32"/>
                <w:shd w:val="clear" w:color="auto" w:fill="FFFFFF"/>
              </w:rPr>
              <w:t>年</w:t>
            </w:r>
            <w:r w:rsidRPr="002B1786">
              <w:rPr>
                <w:rFonts w:ascii="宋体" w:hAnsi="宋体" w:cs="宋体"/>
                <w:sz w:val="32"/>
                <w:szCs w:val="32"/>
                <w:shd w:val="clear" w:color="auto" w:fill="FFFFFF"/>
              </w:rPr>
              <w:t>2</w:t>
            </w:r>
            <w:r w:rsidRPr="002B1786">
              <w:rPr>
                <w:rFonts w:ascii="仿宋_GB2312" w:eastAsia="仿宋_GB2312" w:hAnsi="仿宋_GB2312" w:cs="仿宋_GB2312" w:hint="eastAsia"/>
                <w:sz w:val="32"/>
                <w:szCs w:val="32"/>
                <w:shd w:val="clear" w:color="auto" w:fill="FFFFFF"/>
              </w:rPr>
              <w:t>月</w:t>
            </w:r>
            <w:r w:rsidRPr="002B1786">
              <w:rPr>
                <w:rFonts w:ascii="宋体" w:hAnsi="宋体" w:cs="宋体"/>
                <w:sz w:val="32"/>
                <w:szCs w:val="32"/>
                <w:shd w:val="clear" w:color="auto" w:fill="FFFFFF"/>
              </w:rPr>
              <w:t>10</w:t>
            </w:r>
            <w:r w:rsidRPr="002B1786">
              <w:rPr>
                <w:rFonts w:ascii="仿宋_GB2312" w:eastAsia="仿宋_GB2312" w:hAnsi="仿宋_GB2312" w:cs="仿宋_GB2312" w:hint="eastAsia"/>
                <w:sz w:val="32"/>
                <w:szCs w:val="32"/>
                <w:shd w:val="clear" w:color="auto" w:fill="FFFFFF"/>
              </w:rPr>
              <w:t>日</w:t>
            </w:r>
            <w:r w:rsidRPr="002B1786">
              <w:rPr>
                <w:rFonts w:ascii="宋体" w:hAnsi="宋体" w:cs="宋体"/>
                <w:sz w:val="32"/>
                <w:szCs w:val="32"/>
                <w:shd w:val="clear" w:color="auto" w:fill="FFFFFF"/>
              </w:rPr>
              <w:t>18</w:t>
            </w:r>
            <w:r w:rsidRPr="002B1786">
              <w:rPr>
                <w:rFonts w:ascii="仿宋_GB2312" w:eastAsia="仿宋_GB2312" w:hAnsi="仿宋_GB2312" w:cs="仿宋_GB2312" w:hint="eastAsia"/>
                <w:sz w:val="32"/>
                <w:szCs w:val="32"/>
                <w:shd w:val="clear" w:color="auto" w:fill="FFFFFF"/>
              </w:rPr>
              <w:t>时前确认是否参加面试，确认方式为发送电子邮件至</w:t>
            </w:r>
            <w:r w:rsidRPr="00C17534">
              <w:rPr>
                <w:rFonts w:ascii="仿宋_GB2312" w:eastAsia="仿宋_GB2312" w:hAnsi="Calibri" w:cs="仿宋_GB2312"/>
                <w:sz w:val="32"/>
                <w:szCs w:val="32"/>
              </w:rPr>
              <w:t>qixiangrenshi2012</w:t>
            </w:r>
            <w:r w:rsidRPr="00C17534">
              <w:rPr>
                <w:rFonts w:ascii="仿宋_GB2312" w:eastAsia="仿宋_GB2312" w:hAnsi="宋体" w:cs="仿宋_GB2312"/>
                <w:kern w:val="0"/>
                <w:sz w:val="32"/>
                <w:szCs w:val="32"/>
              </w:rPr>
              <w:t>@163.com</w:t>
            </w:r>
            <w:r w:rsidRPr="002B1786">
              <w:rPr>
                <w:rFonts w:ascii="仿宋_GB2312" w:eastAsia="仿宋_GB2312" w:hAnsi="仿宋_GB2312" w:cs="仿宋_GB2312" w:hint="eastAsia"/>
                <w:sz w:val="32"/>
                <w:szCs w:val="32"/>
                <w:shd w:val="clear" w:color="auto" w:fill="FFFFFF"/>
              </w:rPr>
              <w:t>确认。</w:t>
            </w:r>
            <w:r>
              <w:rPr>
                <w:rFonts w:ascii="仿宋_GB2312" w:eastAsia="仿宋_GB2312" w:hAnsi="仿宋_GB2312" w:cs="仿宋_GB2312" w:hint="eastAsia"/>
                <w:sz w:val="32"/>
                <w:szCs w:val="32"/>
                <w:shd w:val="clear" w:color="auto" w:fill="FFFFFF"/>
              </w:rPr>
              <w:t>邮件正文请注明</w:t>
            </w:r>
            <w:r w:rsidRPr="002B1786">
              <w:rPr>
                <w:rFonts w:ascii="仿宋_GB2312" w:eastAsia="仿宋_GB2312" w:hAnsi="仿宋_GB2312" w:cs="仿宋_GB2312" w:hint="eastAsia"/>
                <w:sz w:val="32"/>
                <w:szCs w:val="32"/>
                <w:shd w:val="clear" w:color="auto" w:fill="FFFFFF"/>
              </w:rPr>
              <w:t>姓名、身份证号、准考证号、公共科目笔试总成绩。邮件标题统一为</w:t>
            </w:r>
            <w:r w:rsidRPr="002B1786">
              <w:rPr>
                <w:rFonts w:ascii="宋体" w:cs="宋体" w:hint="eastAsia"/>
                <w:sz w:val="32"/>
                <w:szCs w:val="32"/>
                <w:shd w:val="clear" w:color="auto" w:fill="FFFFFF"/>
              </w:rPr>
              <w:t>“×××</w:t>
            </w:r>
            <w:r w:rsidRPr="002B1786">
              <w:rPr>
                <w:rFonts w:ascii="仿宋_GB2312" w:eastAsia="仿宋_GB2312" w:hAnsi="仿宋_GB2312" w:cs="仿宋_GB2312" w:hint="eastAsia"/>
                <w:sz w:val="32"/>
                <w:szCs w:val="32"/>
                <w:shd w:val="clear" w:color="auto" w:fill="FFFFFF"/>
              </w:rPr>
              <w:t>确认参加重庆市气象局</w:t>
            </w:r>
            <w:r w:rsidRPr="002B1786">
              <w:rPr>
                <w:rFonts w:ascii="宋体" w:cs="宋体" w:hint="eastAsia"/>
                <w:sz w:val="32"/>
                <w:szCs w:val="32"/>
                <w:shd w:val="clear" w:color="auto" w:fill="FFFFFF"/>
              </w:rPr>
              <w:lastRenderedPageBreak/>
              <w:t>××</w:t>
            </w:r>
            <w:r w:rsidRPr="002B1786">
              <w:rPr>
                <w:rFonts w:ascii="仿宋_GB2312" w:eastAsia="仿宋_GB2312" w:hAnsi="仿宋_GB2312" w:cs="仿宋_GB2312" w:hint="eastAsia"/>
                <w:sz w:val="32"/>
                <w:szCs w:val="32"/>
                <w:shd w:val="clear" w:color="auto" w:fill="FFFFFF"/>
              </w:rPr>
              <w:t>职位面试</w:t>
            </w:r>
            <w:r w:rsidRPr="002B1786">
              <w:rPr>
                <w:rFonts w:ascii="宋体" w:cs="宋体" w:hint="eastAsia"/>
                <w:sz w:val="32"/>
                <w:szCs w:val="32"/>
                <w:shd w:val="clear" w:color="auto" w:fill="FFFFFF"/>
              </w:rPr>
              <w:t>”</w:t>
            </w:r>
            <w:r w:rsidRPr="002B1786">
              <w:rPr>
                <w:rFonts w:ascii="仿宋_GB2312" w:eastAsia="仿宋_GB2312" w:hAnsi="仿宋_GB2312" w:cs="仿宋_GB2312" w:hint="eastAsia"/>
                <w:sz w:val="32"/>
                <w:szCs w:val="32"/>
                <w:shd w:val="clear" w:color="auto" w:fill="FFFFFF"/>
              </w:rPr>
              <w:t>。如网上报名时填报的通讯地址、联系方式等信息有变化，请在邮件正文中注明。</w:t>
            </w:r>
          </w:p>
          <w:p w:rsidR="00B964A3" w:rsidRPr="00FD0166" w:rsidRDefault="00B964A3" w:rsidP="00FD0166">
            <w:pPr>
              <w:spacing w:line="580" w:lineRule="exact"/>
              <w:ind w:firstLineChars="200" w:firstLine="640"/>
              <w:rPr>
                <w:rFonts w:ascii="黑体" w:eastAsia="黑体" w:hint="eastAsia"/>
                <w:b/>
                <w:bCs/>
                <w:sz w:val="32"/>
                <w:szCs w:val="32"/>
              </w:rPr>
            </w:pPr>
            <w:r w:rsidRPr="002B1786">
              <w:rPr>
                <w:rFonts w:ascii="仿宋_GB2312" w:eastAsia="仿宋_GB2312" w:hAnsi="仿宋_GB2312" w:cs="仿宋_GB2312" w:hint="eastAsia"/>
                <w:sz w:val="32"/>
                <w:szCs w:val="32"/>
                <w:shd w:val="clear" w:color="auto" w:fill="FFFFFF"/>
              </w:rPr>
              <w:t>放弃面试者请填写《放弃公务员面试的声明》（详见附件</w:t>
            </w:r>
            <w:r w:rsidRPr="002B1786">
              <w:rPr>
                <w:rFonts w:ascii="仿宋_GB2312" w:eastAsia="仿宋_GB2312" w:hAnsi="仿宋_GB2312" w:cs="仿宋_GB2312"/>
                <w:sz w:val="32"/>
                <w:szCs w:val="32"/>
                <w:shd w:val="clear" w:color="auto" w:fill="FFFFFF"/>
              </w:rPr>
              <w:t>1</w:t>
            </w:r>
            <w:r w:rsidRPr="002B1786">
              <w:rPr>
                <w:rFonts w:ascii="仿宋_GB2312" w:eastAsia="仿宋_GB2312" w:hAnsi="仿宋_GB2312" w:cs="仿宋_GB2312" w:hint="eastAsia"/>
                <w:sz w:val="32"/>
                <w:szCs w:val="32"/>
                <w:shd w:val="clear" w:color="auto" w:fill="FFFFFF"/>
              </w:rPr>
              <w:t>），经本人签名、扫描后，于</w:t>
            </w:r>
            <w:r w:rsidRPr="002B1786">
              <w:rPr>
                <w:rFonts w:ascii="仿宋_GB2312" w:eastAsia="仿宋_GB2312" w:hAnsi="仿宋_GB2312" w:cs="仿宋_GB2312"/>
                <w:sz w:val="32"/>
                <w:szCs w:val="32"/>
                <w:shd w:val="clear" w:color="auto" w:fill="FFFFFF"/>
              </w:rPr>
              <w:t>2</w:t>
            </w:r>
            <w:r w:rsidRPr="002B1786">
              <w:rPr>
                <w:rFonts w:ascii="仿宋_GB2312" w:eastAsia="仿宋_GB2312" w:hAnsi="仿宋_GB2312" w:cs="仿宋_GB2312" w:hint="eastAsia"/>
                <w:sz w:val="32"/>
                <w:szCs w:val="32"/>
                <w:shd w:val="clear" w:color="auto" w:fill="FFFFFF"/>
              </w:rPr>
              <w:t>月</w:t>
            </w:r>
            <w:r w:rsidRPr="002B1786">
              <w:rPr>
                <w:rFonts w:ascii="仿宋_GB2312" w:eastAsia="仿宋_GB2312" w:hAnsi="仿宋_GB2312" w:cs="仿宋_GB2312"/>
                <w:sz w:val="32"/>
                <w:szCs w:val="32"/>
                <w:shd w:val="clear" w:color="auto" w:fill="FFFFFF"/>
              </w:rPr>
              <w:t>10</w:t>
            </w:r>
            <w:r w:rsidRPr="002B1786">
              <w:rPr>
                <w:rFonts w:ascii="仿宋_GB2312" w:eastAsia="仿宋_GB2312" w:hAnsi="仿宋_GB2312" w:cs="仿宋_GB2312" w:hint="eastAsia"/>
                <w:sz w:val="32"/>
                <w:szCs w:val="32"/>
                <w:shd w:val="clear" w:color="auto" w:fill="FFFFFF"/>
              </w:rPr>
              <w:t>日</w:t>
            </w:r>
            <w:r w:rsidRPr="002B1786">
              <w:rPr>
                <w:rFonts w:ascii="仿宋_GB2312" w:eastAsia="仿宋_GB2312" w:hAnsi="仿宋_GB2312" w:cs="仿宋_GB2312"/>
                <w:sz w:val="32"/>
                <w:szCs w:val="32"/>
                <w:shd w:val="clear" w:color="auto" w:fill="FFFFFF"/>
              </w:rPr>
              <w:t>18</w:t>
            </w:r>
            <w:r w:rsidRPr="002B1786">
              <w:rPr>
                <w:rFonts w:ascii="仿宋_GB2312" w:eastAsia="仿宋_GB2312" w:hAnsi="仿宋_GB2312" w:cs="仿宋_GB2312" w:hint="eastAsia"/>
                <w:sz w:val="32"/>
                <w:szCs w:val="32"/>
                <w:shd w:val="clear" w:color="auto" w:fill="FFFFFF"/>
              </w:rPr>
              <w:t>时前发送至面试确认邮箱，并将纸质版《放弃公务员面试声明书</w:t>
            </w:r>
            <w:r>
              <w:rPr>
                <w:rFonts w:ascii="仿宋_GB2312" w:eastAsia="仿宋_GB2312" w:hAnsi="仿宋_GB2312" w:cs="仿宋_GB2312" w:hint="eastAsia"/>
                <w:sz w:val="32"/>
                <w:szCs w:val="32"/>
                <w:shd w:val="clear" w:color="auto" w:fill="FFFFFF"/>
              </w:rPr>
              <w:t>》连同本人身份证正反面复印件一并传真或邮寄给重庆市气象局人事处（联系</w:t>
            </w:r>
            <w:r w:rsidRPr="002B1786">
              <w:rPr>
                <w:rFonts w:ascii="仿宋_GB2312" w:eastAsia="仿宋_GB2312" w:hAnsi="仿宋_GB2312" w:cs="仿宋_GB2312" w:hint="eastAsia"/>
                <w:sz w:val="32"/>
                <w:szCs w:val="32"/>
                <w:shd w:val="clear" w:color="auto" w:fill="FFFFFF"/>
              </w:rPr>
              <w:t>地址：重庆市渝北区新牌坊一路</w:t>
            </w:r>
            <w:r w:rsidRPr="002B1786">
              <w:rPr>
                <w:rFonts w:ascii="仿宋_GB2312" w:eastAsia="仿宋_GB2312" w:hAnsi="仿宋_GB2312" w:cs="仿宋_GB2312"/>
                <w:sz w:val="32"/>
                <w:szCs w:val="32"/>
                <w:shd w:val="clear" w:color="auto" w:fill="FFFFFF"/>
              </w:rPr>
              <w:t>68</w:t>
            </w:r>
            <w:r w:rsidRPr="002B1786">
              <w:rPr>
                <w:rFonts w:ascii="仿宋_GB2312" w:eastAsia="仿宋_GB2312" w:hAnsi="仿宋_GB2312" w:cs="仿宋_GB2312" w:hint="eastAsia"/>
                <w:sz w:val="32"/>
                <w:szCs w:val="32"/>
                <w:shd w:val="clear" w:color="auto" w:fill="FFFFFF"/>
              </w:rPr>
              <w:t>号；收件人：重庆市气象局人事处；邮政编码：</w:t>
            </w:r>
            <w:r w:rsidRPr="002B1786">
              <w:rPr>
                <w:rFonts w:ascii="仿宋_GB2312" w:eastAsia="仿宋_GB2312" w:hAnsi="仿宋_GB2312" w:cs="仿宋_GB2312"/>
                <w:sz w:val="32"/>
                <w:szCs w:val="32"/>
                <w:shd w:val="clear" w:color="auto" w:fill="FFFFFF"/>
              </w:rPr>
              <w:t>401147</w:t>
            </w:r>
            <w:r>
              <w:rPr>
                <w:rFonts w:ascii="仿宋_GB2312" w:eastAsia="仿宋_GB2312" w:hAnsi="仿宋_GB2312" w:cs="仿宋_GB2312" w:hint="eastAsia"/>
                <w:sz w:val="32"/>
                <w:szCs w:val="32"/>
                <w:shd w:val="clear" w:color="auto" w:fill="FFFFFF"/>
              </w:rPr>
              <w:t>）。</w:t>
            </w:r>
            <w:r w:rsidRPr="00FD0166">
              <w:rPr>
                <w:rFonts w:ascii="黑体" w:eastAsia="黑体" w:hAnsi="仿宋_GB2312" w:cs="仿宋_GB2312" w:hint="eastAsia"/>
                <w:sz w:val="32"/>
                <w:szCs w:val="32"/>
                <w:shd w:val="clear" w:color="auto" w:fill="FFFFFF"/>
              </w:rPr>
              <w:t>不在规定时间内填写放弃声明，又因个人原因放弃面试的，将上报中央公务员主管部门记入不诚信记录。</w:t>
            </w:r>
          </w:p>
          <w:p w:rsidR="00B964A3" w:rsidRPr="002B1786" w:rsidRDefault="00B964A3">
            <w:pPr>
              <w:shd w:val="solid" w:color="FFFFFF" w:fill="auto"/>
              <w:autoSpaceDN w:val="0"/>
              <w:spacing w:line="580" w:lineRule="exact"/>
              <w:ind w:firstLine="640"/>
              <w:rPr>
                <w:rFonts w:ascii="宋体"/>
                <w:sz w:val="32"/>
                <w:szCs w:val="32"/>
                <w:shd w:val="clear" w:color="auto" w:fill="FFFFFF"/>
              </w:rPr>
            </w:pPr>
            <w:r w:rsidRPr="002B1786">
              <w:rPr>
                <w:rFonts w:ascii="仿宋_GB2312" w:eastAsia="仿宋_GB2312" w:hAnsi="仿宋_GB2312" w:cs="仿宋_GB2312" w:hint="eastAsia"/>
                <w:sz w:val="32"/>
                <w:szCs w:val="32"/>
                <w:shd w:val="clear" w:color="auto" w:fill="FFFFFF"/>
              </w:rPr>
              <w:t>逾期未确认的，视为自动放弃，不再进入面试程序。</w:t>
            </w:r>
          </w:p>
          <w:p w:rsidR="00B964A3" w:rsidRPr="002B1786" w:rsidRDefault="00B964A3">
            <w:pPr>
              <w:shd w:val="solid" w:color="FFFFFF" w:fill="auto"/>
              <w:autoSpaceDN w:val="0"/>
              <w:spacing w:line="580" w:lineRule="exact"/>
              <w:ind w:firstLine="640"/>
              <w:rPr>
                <w:rFonts w:ascii="黑体" w:eastAsia="黑体" w:hAnsi="宋体"/>
                <w:sz w:val="18"/>
                <w:szCs w:val="18"/>
                <w:shd w:val="clear" w:color="auto" w:fill="FFFFFF"/>
              </w:rPr>
            </w:pPr>
            <w:r w:rsidRPr="002B1786">
              <w:rPr>
                <w:rFonts w:ascii="黑体" w:eastAsia="黑体" w:hAnsi="仿宋_GB2312" w:cs="黑体" w:hint="eastAsia"/>
                <w:sz w:val="32"/>
                <w:szCs w:val="32"/>
                <w:shd w:val="clear" w:color="auto" w:fill="FFFFFF"/>
              </w:rPr>
              <w:t>三、资格复审</w:t>
            </w:r>
          </w:p>
          <w:p w:rsidR="00B964A3" w:rsidRPr="002B1786" w:rsidRDefault="00B964A3" w:rsidP="00FD0166">
            <w:pPr>
              <w:spacing w:line="580" w:lineRule="exact"/>
              <w:ind w:firstLineChars="200" w:firstLine="640"/>
              <w:rPr>
                <w:rFonts w:eastAsia="仿宋_GB2312"/>
                <w:sz w:val="32"/>
                <w:szCs w:val="32"/>
              </w:rPr>
            </w:pPr>
            <w:r w:rsidRPr="002B1786">
              <w:rPr>
                <w:rFonts w:eastAsia="仿宋_GB2312" w:cs="仿宋_GB2312" w:hint="eastAsia"/>
                <w:sz w:val="32"/>
                <w:szCs w:val="32"/>
              </w:rPr>
              <w:t>请考生于</w:t>
            </w:r>
            <w:r w:rsidRPr="002B1786">
              <w:rPr>
                <w:rFonts w:eastAsia="仿宋_GB2312"/>
                <w:sz w:val="32"/>
                <w:szCs w:val="32"/>
              </w:rPr>
              <w:t>2</w:t>
            </w:r>
            <w:r w:rsidRPr="002B1786">
              <w:rPr>
                <w:rFonts w:eastAsia="仿宋_GB2312" w:cs="仿宋_GB2312" w:hint="eastAsia"/>
                <w:sz w:val="32"/>
                <w:szCs w:val="32"/>
              </w:rPr>
              <w:t>月</w:t>
            </w:r>
            <w:r w:rsidRPr="002B1786">
              <w:rPr>
                <w:rFonts w:eastAsia="仿宋_GB2312"/>
                <w:sz w:val="32"/>
                <w:szCs w:val="32"/>
              </w:rPr>
              <w:t>22</w:t>
            </w:r>
            <w:r w:rsidRPr="002B1786">
              <w:rPr>
                <w:rFonts w:eastAsia="仿宋_GB2312" w:cs="仿宋_GB2312" w:hint="eastAsia"/>
                <w:sz w:val="32"/>
                <w:szCs w:val="32"/>
              </w:rPr>
              <w:t>日（</w:t>
            </w:r>
            <w:r w:rsidRPr="002B1786">
              <w:rPr>
                <w:rFonts w:eastAsia="仿宋_GB2312"/>
                <w:sz w:val="32"/>
                <w:szCs w:val="32"/>
              </w:rPr>
              <w:t>9:00-17:30</w:t>
            </w:r>
            <w:r w:rsidRPr="002B1786">
              <w:rPr>
                <w:rFonts w:eastAsia="仿宋_GB2312" w:cs="仿宋_GB2312" w:hint="eastAsia"/>
                <w:sz w:val="32"/>
                <w:szCs w:val="32"/>
              </w:rPr>
              <w:t>）到重庆市气象局人事处</w:t>
            </w:r>
            <w:r w:rsidRPr="002B1786">
              <w:rPr>
                <w:rFonts w:eastAsia="仿宋_GB2312"/>
                <w:sz w:val="32"/>
                <w:szCs w:val="32"/>
              </w:rPr>
              <w:t>(</w:t>
            </w:r>
            <w:r w:rsidRPr="002B1786">
              <w:rPr>
                <w:rFonts w:eastAsia="仿宋_GB2312" w:cs="仿宋_GB2312" w:hint="eastAsia"/>
                <w:sz w:val="32"/>
                <w:szCs w:val="32"/>
              </w:rPr>
              <w:t>地址：重庆市渝北区新牌坊一路</w:t>
            </w:r>
            <w:r w:rsidRPr="002B1786">
              <w:rPr>
                <w:rFonts w:eastAsia="仿宋_GB2312"/>
                <w:sz w:val="32"/>
                <w:szCs w:val="32"/>
              </w:rPr>
              <w:t>68</w:t>
            </w:r>
            <w:r w:rsidRPr="002B1786">
              <w:rPr>
                <w:rFonts w:eastAsia="仿宋_GB2312" w:cs="仿宋_GB2312" w:hint="eastAsia"/>
                <w:sz w:val="32"/>
                <w:szCs w:val="32"/>
              </w:rPr>
              <w:t>号</w:t>
            </w:r>
            <w:r w:rsidRPr="00C819E4">
              <w:rPr>
                <w:rFonts w:eastAsia="仿宋_GB2312"/>
                <w:sz w:val="32"/>
                <w:szCs w:val="32"/>
              </w:rPr>
              <w:t>907</w:t>
            </w:r>
            <w:r w:rsidRPr="00C819E4">
              <w:rPr>
                <w:rFonts w:eastAsia="仿宋_GB2312" w:cs="仿宋_GB2312" w:hint="eastAsia"/>
                <w:sz w:val="32"/>
                <w:szCs w:val="32"/>
              </w:rPr>
              <w:t>室</w:t>
            </w:r>
            <w:r w:rsidRPr="002B1786">
              <w:rPr>
                <w:rFonts w:eastAsia="仿宋_GB2312"/>
                <w:sz w:val="32"/>
                <w:szCs w:val="32"/>
              </w:rPr>
              <w:t>)</w:t>
            </w:r>
            <w:r w:rsidRPr="002B1786">
              <w:rPr>
                <w:rFonts w:eastAsia="仿宋_GB2312" w:cs="仿宋_GB2312" w:hint="eastAsia"/>
                <w:sz w:val="32"/>
                <w:szCs w:val="32"/>
              </w:rPr>
              <w:t>进行资格复审。</w:t>
            </w:r>
            <w:r w:rsidRPr="002B1786">
              <w:rPr>
                <w:rFonts w:eastAsia="仿宋_GB2312"/>
                <w:sz w:val="32"/>
                <w:szCs w:val="32"/>
              </w:rPr>
              <w:t> </w:t>
            </w:r>
            <w:r w:rsidRPr="002B1786">
              <w:rPr>
                <w:rFonts w:eastAsia="仿宋_GB2312" w:cs="仿宋_GB2312" w:hint="eastAsia"/>
                <w:sz w:val="32"/>
                <w:szCs w:val="32"/>
              </w:rPr>
              <w:t>参加资格复审时需提交以下材料：</w:t>
            </w:r>
          </w:p>
          <w:p w:rsidR="00B964A3" w:rsidRPr="002B1786" w:rsidRDefault="00B964A3" w:rsidP="00FD0166">
            <w:pPr>
              <w:spacing w:line="580" w:lineRule="exact"/>
              <w:ind w:firstLineChars="200" w:firstLine="640"/>
              <w:rPr>
                <w:rFonts w:eastAsia="仿宋_GB2312"/>
                <w:sz w:val="32"/>
                <w:szCs w:val="32"/>
              </w:rPr>
            </w:pPr>
            <w:r w:rsidRPr="002B1786">
              <w:rPr>
                <w:rFonts w:eastAsia="仿宋_GB2312"/>
                <w:sz w:val="32"/>
                <w:szCs w:val="32"/>
              </w:rPr>
              <w:t xml:space="preserve">1. </w:t>
            </w:r>
            <w:r w:rsidRPr="002B1786">
              <w:rPr>
                <w:rFonts w:eastAsia="仿宋_GB2312" w:cs="仿宋_GB2312" w:hint="eastAsia"/>
                <w:sz w:val="32"/>
                <w:szCs w:val="32"/>
              </w:rPr>
              <w:t>本人身份证、学生证或工作证。</w:t>
            </w:r>
          </w:p>
          <w:p w:rsidR="00B964A3" w:rsidRPr="002B1786" w:rsidRDefault="00B964A3" w:rsidP="00FD0166">
            <w:pPr>
              <w:spacing w:line="580" w:lineRule="exact"/>
              <w:ind w:firstLineChars="200" w:firstLine="640"/>
              <w:rPr>
                <w:rFonts w:eastAsia="仿宋_GB2312"/>
                <w:sz w:val="32"/>
                <w:szCs w:val="32"/>
              </w:rPr>
            </w:pPr>
            <w:r w:rsidRPr="002B1786">
              <w:rPr>
                <w:rFonts w:eastAsia="仿宋_GB2312"/>
                <w:sz w:val="32"/>
                <w:szCs w:val="32"/>
              </w:rPr>
              <w:t xml:space="preserve">2. </w:t>
            </w:r>
            <w:r w:rsidRPr="002B1786">
              <w:rPr>
                <w:rFonts w:eastAsia="仿宋_GB2312" w:cs="仿宋_GB2312" w:hint="eastAsia"/>
                <w:sz w:val="32"/>
                <w:szCs w:val="32"/>
              </w:rPr>
              <w:t>公共科目笔试准考证。</w:t>
            </w:r>
          </w:p>
          <w:p w:rsidR="00B964A3" w:rsidRPr="002B1786" w:rsidRDefault="00B964A3" w:rsidP="00FD0166">
            <w:pPr>
              <w:spacing w:line="580" w:lineRule="exact"/>
              <w:ind w:firstLineChars="200" w:firstLine="640"/>
              <w:rPr>
                <w:rFonts w:eastAsia="仿宋_GB2312"/>
                <w:sz w:val="32"/>
                <w:szCs w:val="32"/>
              </w:rPr>
            </w:pPr>
            <w:r w:rsidRPr="002B1786">
              <w:rPr>
                <w:rFonts w:eastAsia="仿宋_GB2312"/>
                <w:sz w:val="32"/>
                <w:szCs w:val="32"/>
              </w:rPr>
              <w:t xml:space="preserve">3. </w:t>
            </w:r>
            <w:r w:rsidRPr="002B1786">
              <w:rPr>
                <w:rFonts w:eastAsia="仿宋_GB2312" w:cs="仿宋_GB2312" w:hint="eastAsia"/>
                <w:sz w:val="32"/>
                <w:szCs w:val="32"/>
              </w:rPr>
              <w:t>考试报名登记表（贴好照片，如实、详细填写个人学习、工作经历，时间必须连续，并注明各学习阶段是否在职学习，取得何种学历和学位）。</w:t>
            </w:r>
          </w:p>
          <w:p w:rsidR="00B964A3" w:rsidRPr="002B1786" w:rsidRDefault="00B964A3" w:rsidP="00FD0166">
            <w:pPr>
              <w:spacing w:line="580" w:lineRule="exact"/>
              <w:ind w:firstLineChars="200" w:firstLine="640"/>
              <w:rPr>
                <w:rFonts w:eastAsia="仿宋_GB2312"/>
                <w:sz w:val="32"/>
                <w:szCs w:val="32"/>
              </w:rPr>
            </w:pPr>
            <w:r w:rsidRPr="002B1786">
              <w:rPr>
                <w:rFonts w:eastAsia="仿宋_GB2312"/>
                <w:sz w:val="32"/>
                <w:szCs w:val="32"/>
              </w:rPr>
              <w:t xml:space="preserve">4. </w:t>
            </w:r>
            <w:r w:rsidRPr="002B1786">
              <w:rPr>
                <w:rFonts w:eastAsia="仿宋_GB2312" w:cs="仿宋_GB2312" w:hint="eastAsia"/>
                <w:sz w:val="32"/>
                <w:szCs w:val="32"/>
              </w:rPr>
              <w:t>本科、研究生各阶段学历、学位证书，</w:t>
            </w:r>
            <w:r>
              <w:rPr>
                <w:rFonts w:eastAsia="仿宋_GB2312" w:cs="仿宋_GB2312" w:hint="eastAsia"/>
                <w:sz w:val="32"/>
                <w:szCs w:val="32"/>
              </w:rPr>
              <w:t>英语四级成绩</w:t>
            </w:r>
            <w:r w:rsidRPr="002B1786">
              <w:rPr>
                <w:rFonts w:eastAsia="仿宋_GB2312" w:cs="仿宋_GB2312" w:hint="eastAsia"/>
                <w:sz w:val="32"/>
                <w:szCs w:val="32"/>
              </w:rPr>
              <w:t>材料。</w:t>
            </w:r>
          </w:p>
          <w:p w:rsidR="00B964A3" w:rsidRDefault="00B964A3" w:rsidP="00FD0166">
            <w:pPr>
              <w:spacing w:line="580" w:lineRule="exact"/>
              <w:ind w:firstLineChars="200" w:firstLine="640"/>
              <w:rPr>
                <w:rFonts w:eastAsia="仿宋_GB2312"/>
                <w:sz w:val="32"/>
                <w:szCs w:val="32"/>
              </w:rPr>
            </w:pPr>
            <w:r w:rsidRPr="002B1786">
              <w:rPr>
                <w:rFonts w:eastAsia="仿宋_GB2312"/>
                <w:sz w:val="32"/>
                <w:szCs w:val="32"/>
              </w:rPr>
              <w:t xml:space="preserve">5. </w:t>
            </w:r>
            <w:r w:rsidRPr="002B1786">
              <w:rPr>
                <w:rFonts w:eastAsia="仿宋_GB2312" w:cs="仿宋_GB2312" w:hint="eastAsia"/>
                <w:sz w:val="32"/>
                <w:szCs w:val="32"/>
              </w:rPr>
              <w:t>报考职位所要求的基层工作经历有关证明材料。在党政机关、事业单位、国有企业工作过的考生，需提供单位人事部门出具的基层工作经历证明，并注明起止时间和工作地点；在</w:t>
            </w:r>
            <w:r w:rsidRPr="002B1786">
              <w:rPr>
                <w:rFonts w:eastAsia="仿宋_GB2312" w:cs="仿宋_GB2312" w:hint="eastAsia"/>
                <w:sz w:val="32"/>
                <w:szCs w:val="32"/>
              </w:rPr>
              <w:lastRenderedPageBreak/>
              <w:t>其他经济组织、社会组织等单位工作过的考生，需提供相应劳动合同或缴纳社保证明。</w:t>
            </w:r>
          </w:p>
          <w:p w:rsidR="00B964A3" w:rsidRPr="003D5EA5" w:rsidRDefault="00B964A3" w:rsidP="00FD0166">
            <w:pPr>
              <w:ind w:firstLineChars="200" w:firstLine="64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个人彩色</w:t>
            </w:r>
            <w:r>
              <w:rPr>
                <w:rFonts w:ascii="仿宋_GB2312" w:eastAsia="仿宋_GB2312" w:cs="仿宋_GB2312"/>
                <w:sz w:val="32"/>
                <w:szCs w:val="32"/>
              </w:rPr>
              <w:t>2</w:t>
            </w:r>
            <w:r>
              <w:rPr>
                <w:rFonts w:ascii="仿宋_GB2312" w:eastAsia="仿宋_GB2312" w:cs="仿宋_GB2312" w:hint="eastAsia"/>
                <w:sz w:val="32"/>
                <w:szCs w:val="32"/>
              </w:rPr>
              <w:t>寸证件照</w:t>
            </w:r>
            <w:r>
              <w:rPr>
                <w:rFonts w:ascii="仿宋_GB2312" w:eastAsia="仿宋_GB2312" w:cs="仿宋_GB2312"/>
                <w:sz w:val="32"/>
                <w:szCs w:val="32"/>
              </w:rPr>
              <w:t>3</w:t>
            </w:r>
            <w:r>
              <w:rPr>
                <w:rFonts w:ascii="仿宋_GB2312" w:eastAsia="仿宋_GB2312" w:cs="仿宋_GB2312" w:hint="eastAsia"/>
                <w:sz w:val="32"/>
                <w:szCs w:val="32"/>
              </w:rPr>
              <w:t>张。</w:t>
            </w:r>
          </w:p>
          <w:p w:rsidR="00B964A3" w:rsidRPr="002B1786" w:rsidRDefault="00B964A3" w:rsidP="00FD0166">
            <w:pPr>
              <w:spacing w:line="580" w:lineRule="exact"/>
              <w:ind w:firstLineChars="200" w:firstLine="640"/>
              <w:rPr>
                <w:rFonts w:eastAsia="仿宋_GB2312"/>
                <w:sz w:val="32"/>
                <w:szCs w:val="32"/>
              </w:rPr>
            </w:pPr>
            <w:r>
              <w:rPr>
                <w:rFonts w:eastAsia="仿宋_GB2312"/>
                <w:sz w:val="32"/>
                <w:szCs w:val="32"/>
              </w:rPr>
              <w:t>7</w:t>
            </w:r>
            <w:r w:rsidRPr="002B1786">
              <w:rPr>
                <w:rFonts w:eastAsia="仿宋_GB2312"/>
                <w:sz w:val="32"/>
                <w:szCs w:val="32"/>
              </w:rPr>
              <w:t xml:space="preserve">. </w:t>
            </w:r>
            <w:r w:rsidRPr="002B1786">
              <w:rPr>
                <w:rFonts w:eastAsia="仿宋_GB2312" w:cs="仿宋_GB2312" w:hint="eastAsia"/>
                <w:sz w:val="32"/>
                <w:szCs w:val="32"/>
              </w:rPr>
              <w:t>除上述材料外，考生需按照身份类别，提供以下材料：</w:t>
            </w:r>
          </w:p>
          <w:p w:rsidR="00B964A3" w:rsidRPr="002B1786" w:rsidRDefault="00B964A3" w:rsidP="00FD0166">
            <w:pPr>
              <w:spacing w:line="580" w:lineRule="exact"/>
              <w:ind w:firstLineChars="200" w:firstLine="640"/>
              <w:rPr>
                <w:rFonts w:eastAsia="仿宋_GB2312"/>
                <w:sz w:val="32"/>
                <w:szCs w:val="32"/>
              </w:rPr>
            </w:pPr>
            <w:r w:rsidRPr="0035621D">
              <w:rPr>
                <w:rFonts w:ascii="黑体" w:eastAsia="黑体" w:hAnsi="黑体" w:cs="黑体" w:hint="eastAsia"/>
                <w:sz w:val="32"/>
                <w:szCs w:val="32"/>
              </w:rPr>
              <w:t>应届毕业生</w:t>
            </w:r>
            <w:r w:rsidRPr="002B1786">
              <w:rPr>
                <w:rFonts w:eastAsia="仿宋_GB2312" w:cs="仿宋_GB2312" w:hint="eastAsia"/>
                <w:sz w:val="32"/>
                <w:szCs w:val="32"/>
              </w:rPr>
              <w:t>提供所在学校加盖公章的报名推荐表（须注明培养方式）</w:t>
            </w:r>
            <w:r>
              <w:rPr>
                <w:rFonts w:eastAsia="仿宋_GB2312" w:cs="仿宋_GB2312" w:hint="eastAsia"/>
                <w:sz w:val="32"/>
                <w:szCs w:val="32"/>
              </w:rPr>
              <w:t>；</w:t>
            </w:r>
            <w:r w:rsidRPr="0035621D">
              <w:rPr>
                <w:rFonts w:ascii="黑体" w:eastAsia="黑体" w:hAnsi="黑体" w:cs="黑体" w:hint="eastAsia"/>
                <w:sz w:val="32"/>
                <w:szCs w:val="32"/>
              </w:rPr>
              <w:t>社会在职人员</w:t>
            </w:r>
            <w:r w:rsidRPr="002B1786">
              <w:rPr>
                <w:rFonts w:eastAsia="仿宋_GB2312" w:cs="仿宋_GB2312" w:hint="eastAsia"/>
                <w:sz w:val="32"/>
                <w:szCs w:val="32"/>
              </w:rPr>
              <w:t>提供所在单位人事部门出具的同意报考证明</w:t>
            </w:r>
            <w:r w:rsidRPr="002B1786">
              <w:rPr>
                <w:rFonts w:ascii="仿宋_GB2312" w:eastAsia="仿宋_GB2312" w:hAnsi="仿宋_GB2312" w:cs="仿宋_GB2312" w:hint="eastAsia"/>
                <w:sz w:val="32"/>
                <w:szCs w:val="32"/>
                <w:shd w:val="clear" w:color="auto" w:fill="FFFFFF"/>
              </w:rPr>
              <w:t>（详见附件</w:t>
            </w:r>
            <w:r w:rsidRPr="002B1786">
              <w:rPr>
                <w:rFonts w:ascii="仿宋_GB2312" w:eastAsia="仿宋_GB2312" w:hAnsi="仿宋_GB2312" w:cs="仿宋_GB2312"/>
                <w:sz w:val="32"/>
                <w:szCs w:val="32"/>
                <w:shd w:val="clear" w:color="auto" w:fill="FFFFFF"/>
              </w:rPr>
              <w:t>2</w:t>
            </w:r>
            <w:r w:rsidRPr="002B1786">
              <w:rPr>
                <w:rFonts w:ascii="仿宋_GB2312" w:eastAsia="仿宋_GB2312" w:hAnsi="仿宋_GB2312" w:cs="仿宋_GB2312" w:hint="eastAsia"/>
                <w:sz w:val="32"/>
                <w:szCs w:val="32"/>
                <w:shd w:val="clear" w:color="auto" w:fill="FFFFFF"/>
              </w:rPr>
              <w:t>）</w:t>
            </w:r>
            <w:r w:rsidRPr="002B1786">
              <w:rPr>
                <w:rFonts w:eastAsia="仿宋_GB2312" w:cs="仿宋_GB2312" w:hint="eastAsia"/>
                <w:sz w:val="32"/>
                <w:szCs w:val="32"/>
              </w:rPr>
              <w:t>，证明中需注明考生政治面貌，工作单位详细名称、地址，单位人事部门联系人和办公电话。现工作单位与报名时填写单位不一致的，还需提供离职证明</w:t>
            </w:r>
            <w:r>
              <w:rPr>
                <w:rFonts w:eastAsia="仿宋_GB2312" w:cs="仿宋_GB2312" w:hint="eastAsia"/>
                <w:sz w:val="32"/>
                <w:szCs w:val="32"/>
              </w:rPr>
              <w:t>；</w:t>
            </w:r>
            <w:r w:rsidRPr="0035621D">
              <w:rPr>
                <w:rFonts w:ascii="黑体" w:eastAsia="黑体" w:hAnsi="黑体" w:cs="黑体" w:hint="eastAsia"/>
                <w:sz w:val="32"/>
                <w:szCs w:val="32"/>
              </w:rPr>
              <w:t>待业人员</w:t>
            </w:r>
            <w:r w:rsidRPr="002B1786">
              <w:rPr>
                <w:rFonts w:eastAsia="仿宋_GB2312" w:cs="仿宋_GB2312" w:hint="eastAsia"/>
                <w:sz w:val="32"/>
                <w:szCs w:val="32"/>
              </w:rPr>
              <w:t>提供所在街道或存档人才中心出具的待业证明</w:t>
            </w:r>
            <w:r w:rsidRPr="002B1786">
              <w:rPr>
                <w:rFonts w:ascii="仿宋_GB2312" w:eastAsia="仿宋_GB2312" w:hAnsi="仿宋_GB2312" w:cs="仿宋_GB2312" w:hint="eastAsia"/>
                <w:sz w:val="32"/>
                <w:szCs w:val="32"/>
                <w:shd w:val="clear" w:color="auto" w:fill="FFFFFF"/>
              </w:rPr>
              <w:t>（详见附件</w:t>
            </w:r>
            <w:r w:rsidRPr="002B1786">
              <w:rPr>
                <w:rFonts w:ascii="仿宋_GB2312" w:eastAsia="仿宋_GB2312" w:hAnsi="仿宋_GB2312" w:cs="仿宋_GB2312"/>
                <w:sz w:val="32"/>
                <w:szCs w:val="32"/>
                <w:shd w:val="clear" w:color="auto" w:fill="FFFFFF"/>
              </w:rPr>
              <w:t>3</w:t>
            </w:r>
            <w:r w:rsidRPr="002B1786">
              <w:rPr>
                <w:rFonts w:ascii="仿宋_GB2312" w:eastAsia="仿宋_GB2312" w:hAnsi="仿宋_GB2312" w:cs="仿宋_GB2312" w:hint="eastAsia"/>
                <w:sz w:val="32"/>
                <w:szCs w:val="32"/>
                <w:shd w:val="clear" w:color="auto" w:fill="FFFFFF"/>
              </w:rPr>
              <w:t>）</w:t>
            </w:r>
            <w:r w:rsidRPr="002B1786">
              <w:rPr>
                <w:rFonts w:eastAsia="仿宋_GB2312" w:cs="仿宋_GB2312" w:hint="eastAsia"/>
                <w:sz w:val="32"/>
                <w:szCs w:val="32"/>
              </w:rPr>
              <w:t>，需注明考生政治面貌和出具证明单位联系人和办公电话。</w:t>
            </w:r>
          </w:p>
          <w:p w:rsidR="00B964A3" w:rsidRPr="00F268FF" w:rsidRDefault="00B964A3" w:rsidP="00FD0166">
            <w:pPr>
              <w:spacing w:line="580" w:lineRule="exact"/>
              <w:ind w:firstLineChars="200" w:firstLine="640"/>
              <w:rPr>
                <w:rFonts w:eastAsia="仿宋_GB2312"/>
                <w:sz w:val="32"/>
                <w:szCs w:val="32"/>
              </w:rPr>
            </w:pPr>
            <w:r w:rsidRPr="002B1786">
              <w:rPr>
                <w:rFonts w:eastAsia="仿宋_GB2312" w:cs="仿宋_GB2312" w:hint="eastAsia"/>
                <w:sz w:val="32"/>
                <w:szCs w:val="32"/>
              </w:rPr>
              <w:t>以上证件和材料</w:t>
            </w:r>
            <w:r w:rsidRPr="005978E3">
              <w:rPr>
                <w:rFonts w:ascii="黑体" w:eastAsia="黑体" w:hAnsi="黑体" w:cs="黑体" w:hint="eastAsia"/>
                <w:sz w:val="32"/>
                <w:szCs w:val="32"/>
              </w:rPr>
              <w:t>均应由考生提供原件，并同时提供复印件一份，由用人单位存档备查。</w:t>
            </w:r>
            <w:r w:rsidRPr="002B1786">
              <w:rPr>
                <w:rFonts w:eastAsia="仿宋_GB2312" w:cs="仿宋_GB2312" w:hint="eastAsia"/>
                <w:sz w:val="32"/>
                <w:szCs w:val="32"/>
              </w:rPr>
              <w:t>考生应对所提供材料的真实性负责，材料不全或主要信息不实，影响资格审查结果的，将取消面试资格。</w:t>
            </w:r>
          </w:p>
          <w:p w:rsidR="00B964A3" w:rsidRPr="002B1786" w:rsidRDefault="00B964A3">
            <w:pPr>
              <w:shd w:val="solid" w:color="FFFFFF" w:fill="auto"/>
              <w:autoSpaceDN w:val="0"/>
              <w:spacing w:line="580" w:lineRule="exact"/>
              <w:ind w:firstLine="643"/>
              <w:rPr>
                <w:rFonts w:ascii="黑体" w:eastAsia="黑体" w:hAnsi="黑体"/>
                <w:sz w:val="32"/>
                <w:szCs w:val="32"/>
                <w:shd w:val="clear" w:color="auto" w:fill="FFFFFF"/>
              </w:rPr>
            </w:pPr>
            <w:r w:rsidRPr="002B1786">
              <w:rPr>
                <w:rFonts w:ascii="黑体" w:eastAsia="黑体" w:hAnsi="黑体" w:cs="黑体" w:hint="eastAsia"/>
                <w:sz w:val="32"/>
                <w:szCs w:val="32"/>
                <w:shd w:val="clear" w:color="auto" w:fill="FFFFFF"/>
              </w:rPr>
              <w:t>四、面试安排</w:t>
            </w:r>
          </w:p>
          <w:p w:rsidR="00B964A3" w:rsidRPr="002B1786" w:rsidRDefault="00B964A3">
            <w:pPr>
              <w:shd w:val="solid" w:color="FFFFFF" w:fill="auto"/>
              <w:autoSpaceDN w:val="0"/>
              <w:spacing w:line="580" w:lineRule="exact"/>
              <w:ind w:firstLine="640"/>
              <w:rPr>
                <w:rFonts w:ascii="楷体" w:eastAsia="楷体" w:hAnsi="楷体"/>
                <w:sz w:val="32"/>
                <w:szCs w:val="32"/>
                <w:shd w:val="clear" w:color="auto" w:fill="FFFFFF"/>
              </w:rPr>
            </w:pPr>
            <w:r w:rsidRPr="002B1786">
              <w:rPr>
                <w:rFonts w:ascii="楷体" w:eastAsia="楷体" w:hAnsi="楷体" w:cs="楷体" w:hint="eastAsia"/>
                <w:sz w:val="32"/>
                <w:szCs w:val="32"/>
                <w:shd w:val="clear" w:color="auto" w:fill="FFFFFF"/>
              </w:rPr>
              <w:t>（一）面试时间</w:t>
            </w:r>
          </w:p>
          <w:p w:rsidR="00B964A3" w:rsidRPr="002B1786" w:rsidRDefault="00B964A3" w:rsidP="00873B3E">
            <w:pPr>
              <w:shd w:val="solid" w:color="FFFFFF" w:fill="auto"/>
              <w:autoSpaceDN w:val="0"/>
              <w:spacing w:line="580" w:lineRule="exact"/>
              <w:ind w:firstLine="640"/>
              <w:rPr>
                <w:rFonts w:ascii="仿宋_GB2312" w:eastAsia="仿宋_GB2312" w:hAnsi="仿宋_GB2312"/>
                <w:sz w:val="32"/>
                <w:szCs w:val="32"/>
                <w:shd w:val="clear" w:color="auto" w:fill="FFFFFF"/>
              </w:rPr>
            </w:pPr>
            <w:r w:rsidRPr="002B1786">
              <w:rPr>
                <w:rFonts w:ascii="仿宋_GB2312" w:eastAsia="仿宋_GB2312" w:hAnsi="仿宋_GB2312" w:cs="仿宋_GB2312" w:hint="eastAsia"/>
                <w:sz w:val="32"/>
                <w:szCs w:val="32"/>
                <w:shd w:val="clear" w:color="auto" w:fill="FFFFFF"/>
              </w:rPr>
              <w:t>面试于</w:t>
            </w:r>
            <w:r w:rsidRPr="002B1786">
              <w:rPr>
                <w:rFonts w:ascii="仿宋_GB2312" w:eastAsia="仿宋_GB2312" w:hAnsi="仿宋_GB2312" w:cs="仿宋_GB2312"/>
                <w:sz w:val="32"/>
                <w:szCs w:val="32"/>
                <w:shd w:val="clear" w:color="auto" w:fill="FFFFFF"/>
              </w:rPr>
              <w:t>2017</w:t>
            </w:r>
            <w:r w:rsidRPr="002B1786">
              <w:rPr>
                <w:rFonts w:ascii="仿宋_GB2312" w:eastAsia="仿宋_GB2312" w:hAnsi="仿宋_GB2312" w:cs="仿宋_GB2312" w:hint="eastAsia"/>
                <w:sz w:val="32"/>
                <w:szCs w:val="32"/>
                <w:shd w:val="clear" w:color="auto" w:fill="FFFFFF"/>
              </w:rPr>
              <w:t>年</w:t>
            </w:r>
            <w:r w:rsidRPr="002B1786">
              <w:rPr>
                <w:rFonts w:ascii="仿宋_GB2312" w:eastAsia="仿宋_GB2312" w:hAnsi="仿宋_GB2312" w:cs="仿宋_GB2312"/>
                <w:sz w:val="32"/>
                <w:szCs w:val="32"/>
                <w:shd w:val="clear" w:color="auto" w:fill="FFFFFF"/>
              </w:rPr>
              <w:t>2</w:t>
            </w:r>
            <w:r w:rsidRPr="002B1786">
              <w:rPr>
                <w:rFonts w:ascii="仿宋_GB2312" w:eastAsia="仿宋_GB2312" w:hAnsi="仿宋_GB2312" w:cs="仿宋_GB2312" w:hint="eastAsia"/>
                <w:sz w:val="32"/>
                <w:szCs w:val="32"/>
                <w:shd w:val="clear" w:color="auto" w:fill="FFFFFF"/>
              </w:rPr>
              <w:t>月</w:t>
            </w:r>
            <w:r w:rsidRPr="002B1786">
              <w:rPr>
                <w:rFonts w:ascii="仿宋_GB2312" w:eastAsia="仿宋_GB2312" w:hAnsi="仿宋_GB2312" w:cs="仿宋_GB2312"/>
                <w:sz w:val="32"/>
                <w:szCs w:val="32"/>
                <w:shd w:val="clear" w:color="auto" w:fill="FFFFFF"/>
              </w:rPr>
              <w:t>23</w:t>
            </w:r>
            <w:r w:rsidRPr="002B1786">
              <w:rPr>
                <w:rFonts w:ascii="仿宋_GB2312" w:eastAsia="仿宋_GB2312" w:hAnsi="仿宋_GB2312" w:cs="仿宋_GB2312" w:hint="eastAsia"/>
                <w:sz w:val="32"/>
                <w:szCs w:val="32"/>
                <w:shd w:val="clear" w:color="auto" w:fill="FFFFFF"/>
              </w:rPr>
              <w:t>日上午</w:t>
            </w:r>
            <w:r w:rsidRPr="002B1786">
              <w:rPr>
                <w:rFonts w:ascii="仿宋_GB2312" w:eastAsia="仿宋_GB2312" w:hAnsi="仿宋_GB2312" w:cs="仿宋_GB2312"/>
                <w:sz w:val="32"/>
                <w:szCs w:val="32"/>
                <w:shd w:val="clear" w:color="auto" w:fill="FFFFFF"/>
              </w:rPr>
              <w:t>9:00</w:t>
            </w:r>
            <w:r w:rsidRPr="002B1786">
              <w:rPr>
                <w:rFonts w:ascii="仿宋_GB2312" w:eastAsia="仿宋_GB2312" w:hAnsi="仿宋_GB2312" w:cs="仿宋_GB2312" w:hint="eastAsia"/>
                <w:sz w:val="32"/>
                <w:szCs w:val="32"/>
                <w:shd w:val="clear" w:color="auto" w:fill="FFFFFF"/>
              </w:rPr>
              <w:t>开始。请面试的考生于当日上午</w:t>
            </w:r>
            <w:r w:rsidRPr="002B1786">
              <w:rPr>
                <w:rFonts w:ascii="仿宋_GB2312" w:eastAsia="仿宋_GB2312" w:hAnsi="仿宋_GB2312" w:cs="仿宋_GB2312"/>
                <w:sz w:val="32"/>
                <w:szCs w:val="32"/>
                <w:shd w:val="clear" w:color="auto" w:fill="FFFFFF"/>
              </w:rPr>
              <w:t>8:30</w:t>
            </w:r>
            <w:r w:rsidRPr="002B1786">
              <w:rPr>
                <w:rFonts w:ascii="仿宋_GB2312" w:eastAsia="仿宋_GB2312" w:hAnsi="仿宋_GB2312" w:cs="仿宋_GB2312" w:hint="eastAsia"/>
                <w:sz w:val="32"/>
                <w:szCs w:val="32"/>
                <w:shd w:val="clear" w:color="auto" w:fill="FFFFFF"/>
              </w:rPr>
              <w:t>前到</w:t>
            </w:r>
            <w:r>
              <w:rPr>
                <w:rFonts w:ascii="仿宋_GB2312" w:eastAsia="仿宋_GB2312" w:hAnsi="仿宋_GB2312" w:cs="仿宋_GB2312" w:hint="eastAsia"/>
                <w:sz w:val="32"/>
                <w:szCs w:val="32"/>
                <w:shd w:val="clear" w:color="auto" w:fill="FFFFFF"/>
              </w:rPr>
              <w:t>面试报到</w:t>
            </w:r>
            <w:r w:rsidRPr="002B1786">
              <w:rPr>
                <w:rFonts w:ascii="仿宋_GB2312" w:eastAsia="仿宋_GB2312" w:hAnsi="仿宋_GB2312" w:cs="仿宋_GB2312" w:hint="eastAsia"/>
                <w:sz w:val="32"/>
                <w:szCs w:val="32"/>
                <w:shd w:val="clear" w:color="auto" w:fill="FFFFFF"/>
              </w:rPr>
              <w:t>地点报到。面试开始前</w:t>
            </w:r>
            <w:r w:rsidRPr="002B1786">
              <w:rPr>
                <w:rFonts w:ascii="仿宋_GB2312" w:eastAsia="仿宋_GB2312" w:hAnsi="仿宋_GB2312" w:cs="仿宋_GB2312"/>
                <w:sz w:val="32"/>
                <w:szCs w:val="32"/>
                <w:shd w:val="clear" w:color="auto" w:fill="FFFFFF"/>
              </w:rPr>
              <w:t>30</w:t>
            </w:r>
            <w:r w:rsidRPr="002B1786">
              <w:rPr>
                <w:rFonts w:ascii="仿宋_GB2312" w:eastAsia="仿宋_GB2312" w:hAnsi="仿宋_GB2312" w:cs="仿宋_GB2312" w:hint="eastAsia"/>
                <w:sz w:val="32"/>
                <w:szCs w:val="32"/>
                <w:shd w:val="clear" w:color="auto" w:fill="FFFFFF"/>
              </w:rPr>
              <w:t>分钟没有进入候考室的考生，取消考试资格。</w:t>
            </w:r>
          </w:p>
          <w:p w:rsidR="00B964A3" w:rsidRPr="002B1786" w:rsidRDefault="00B964A3">
            <w:pPr>
              <w:shd w:val="solid" w:color="FFFFFF" w:fill="auto"/>
              <w:autoSpaceDN w:val="0"/>
              <w:spacing w:line="580" w:lineRule="exact"/>
              <w:ind w:firstLine="640"/>
              <w:rPr>
                <w:rFonts w:ascii="楷体" w:eastAsia="楷体" w:hAnsi="楷体"/>
                <w:sz w:val="32"/>
                <w:szCs w:val="32"/>
                <w:shd w:val="clear" w:color="auto" w:fill="FFFFFF"/>
              </w:rPr>
            </w:pPr>
            <w:r>
              <w:rPr>
                <w:rFonts w:ascii="楷体" w:eastAsia="楷体" w:hAnsi="楷体" w:cs="楷体" w:hint="eastAsia"/>
                <w:sz w:val="32"/>
                <w:szCs w:val="32"/>
                <w:shd w:val="clear" w:color="auto" w:fill="FFFFFF"/>
              </w:rPr>
              <w:t>（二）</w:t>
            </w:r>
            <w:r w:rsidRPr="002B1786">
              <w:rPr>
                <w:rFonts w:ascii="楷体" w:eastAsia="楷体" w:hAnsi="楷体" w:cs="楷体" w:hint="eastAsia"/>
                <w:sz w:val="32"/>
                <w:szCs w:val="32"/>
                <w:shd w:val="clear" w:color="auto" w:fill="FFFFFF"/>
              </w:rPr>
              <w:t>报到地点</w:t>
            </w:r>
          </w:p>
          <w:p w:rsidR="00B964A3" w:rsidRPr="002B1786" w:rsidRDefault="00B964A3">
            <w:pPr>
              <w:shd w:val="solid" w:color="FFFFFF" w:fill="auto"/>
              <w:autoSpaceDN w:val="0"/>
              <w:spacing w:line="580" w:lineRule="exact"/>
              <w:ind w:firstLine="640"/>
              <w:rPr>
                <w:rFonts w:ascii="仿宋_GB2312" w:eastAsia="仿宋_GB2312" w:hAnsi="仿宋_GB2312"/>
                <w:sz w:val="32"/>
                <w:szCs w:val="32"/>
                <w:shd w:val="clear" w:color="auto" w:fill="FFFFFF"/>
              </w:rPr>
            </w:pPr>
            <w:r w:rsidRPr="002B1786">
              <w:rPr>
                <w:rFonts w:ascii="仿宋_GB2312" w:eastAsia="仿宋_GB2312" w:hAnsi="仿宋_GB2312" w:cs="仿宋_GB2312" w:hint="eastAsia"/>
                <w:sz w:val="32"/>
                <w:szCs w:val="32"/>
                <w:shd w:val="clear" w:color="auto" w:fill="FFFFFF"/>
              </w:rPr>
              <w:t>重庆市气象局（重庆市渝北区</w:t>
            </w:r>
            <w:r w:rsidRPr="002B1786">
              <w:rPr>
                <w:rFonts w:eastAsia="仿宋_GB2312" w:cs="仿宋_GB2312" w:hint="eastAsia"/>
                <w:sz w:val="32"/>
                <w:szCs w:val="32"/>
              </w:rPr>
              <w:t>新牌坊一路</w:t>
            </w:r>
            <w:r w:rsidRPr="002B1786">
              <w:rPr>
                <w:rFonts w:eastAsia="仿宋_GB2312"/>
                <w:sz w:val="32"/>
                <w:szCs w:val="32"/>
              </w:rPr>
              <w:t>68</w:t>
            </w:r>
            <w:r w:rsidRPr="002B1786">
              <w:rPr>
                <w:rFonts w:eastAsia="仿宋_GB2312" w:cs="仿宋_GB2312" w:hint="eastAsia"/>
                <w:sz w:val="32"/>
                <w:szCs w:val="32"/>
              </w:rPr>
              <w:t>号</w:t>
            </w:r>
            <w:r w:rsidRPr="002B1786">
              <w:rPr>
                <w:rFonts w:ascii="仿宋_GB2312" w:eastAsia="仿宋_GB2312" w:hAnsi="仿宋_GB2312" w:cs="仿宋_GB2312" w:hint="eastAsia"/>
                <w:sz w:val="32"/>
                <w:szCs w:val="32"/>
                <w:shd w:val="clear" w:color="auto" w:fill="FFFFFF"/>
              </w:rPr>
              <w:t>）</w:t>
            </w:r>
            <w:r w:rsidRPr="002B1786">
              <w:rPr>
                <w:rFonts w:ascii="仿宋_GB2312" w:eastAsia="仿宋_GB2312" w:hAnsi="仿宋_GB2312" w:cs="仿宋_GB2312"/>
                <w:sz w:val="32"/>
                <w:szCs w:val="32"/>
                <w:shd w:val="clear" w:color="auto" w:fill="FFFFFF"/>
              </w:rPr>
              <w:t>7</w:t>
            </w:r>
            <w:r w:rsidRPr="002B1786">
              <w:rPr>
                <w:rFonts w:ascii="仿宋_GB2312" w:eastAsia="仿宋_GB2312" w:hAnsi="仿宋_GB2312" w:cs="仿宋_GB2312" w:hint="eastAsia"/>
                <w:sz w:val="32"/>
                <w:szCs w:val="32"/>
                <w:shd w:val="clear" w:color="auto" w:fill="FFFFFF"/>
              </w:rPr>
              <w:t>楼候考室。</w:t>
            </w:r>
          </w:p>
          <w:p w:rsidR="00B964A3" w:rsidRPr="002B1786" w:rsidRDefault="00B964A3" w:rsidP="00FD0166">
            <w:pPr>
              <w:spacing w:line="580" w:lineRule="exact"/>
              <w:ind w:firstLineChars="200" w:firstLine="640"/>
              <w:rPr>
                <w:rFonts w:eastAsia="黑体"/>
                <w:sz w:val="32"/>
                <w:szCs w:val="32"/>
              </w:rPr>
            </w:pPr>
            <w:r w:rsidRPr="002B1786">
              <w:rPr>
                <w:rFonts w:eastAsia="黑体" w:cs="黑体" w:hint="eastAsia"/>
                <w:sz w:val="32"/>
                <w:szCs w:val="32"/>
              </w:rPr>
              <w:t>五、体检和考察</w:t>
            </w:r>
          </w:p>
          <w:p w:rsidR="00B964A3" w:rsidRPr="002B1786" w:rsidRDefault="00B964A3" w:rsidP="000E2341">
            <w:pPr>
              <w:shd w:val="solid" w:color="FFFFFF" w:fill="auto"/>
              <w:autoSpaceDN w:val="0"/>
              <w:spacing w:line="580" w:lineRule="exact"/>
              <w:ind w:firstLine="640"/>
              <w:rPr>
                <w:rFonts w:ascii="楷体" w:eastAsia="楷体" w:hAnsi="楷体"/>
                <w:sz w:val="32"/>
                <w:szCs w:val="32"/>
                <w:shd w:val="clear" w:color="auto" w:fill="FFFFFF"/>
              </w:rPr>
            </w:pPr>
            <w:r w:rsidRPr="002B1786">
              <w:rPr>
                <w:rFonts w:ascii="楷体" w:eastAsia="楷体" w:hAnsi="楷体" w:cs="楷体" w:hint="eastAsia"/>
                <w:sz w:val="32"/>
                <w:szCs w:val="32"/>
                <w:shd w:val="clear" w:color="auto" w:fill="FFFFFF"/>
              </w:rPr>
              <w:lastRenderedPageBreak/>
              <w:t>（一）体检和考察人选的确定</w:t>
            </w:r>
          </w:p>
          <w:p w:rsidR="00B964A3" w:rsidRDefault="00B964A3" w:rsidP="00FD0166">
            <w:pPr>
              <w:spacing w:line="580" w:lineRule="exact"/>
              <w:ind w:firstLineChars="200" w:firstLine="640"/>
              <w:rPr>
                <w:rFonts w:eastAsia="仿宋_GB2312"/>
                <w:sz w:val="32"/>
                <w:szCs w:val="32"/>
              </w:rPr>
            </w:pPr>
            <w:r w:rsidRPr="002B1786">
              <w:rPr>
                <w:rFonts w:eastAsia="仿宋_GB2312" w:cs="仿宋_GB2312" w:hint="eastAsia"/>
                <w:sz w:val="32"/>
                <w:szCs w:val="32"/>
              </w:rPr>
              <w:t>参加面试人数与录用计划数比例达到</w:t>
            </w:r>
            <w:r w:rsidRPr="002B1786">
              <w:rPr>
                <w:rFonts w:eastAsia="仿宋_GB2312"/>
                <w:sz w:val="32"/>
                <w:szCs w:val="32"/>
              </w:rPr>
              <w:t>3:1</w:t>
            </w:r>
            <w:r>
              <w:rPr>
                <w:rFonts w:eastAsia="仿宋_GB2312" w:cs="仿宋_GB2312" w:hint="eastAsia"/>
                <w:sz w:val="32"/>
                <w:szCs w:val="32"/>
              </w:rPr>
              <w:t>及以上的，面试后</w:t>
            </w:r>
            <w:r w:rsidRPr="002B1786">
              <w:rPr>
                <w:rFonts w:eastAsia="仿宋_GB2312" w:cs="仿宋_GB2312" w:hint="eastAsia"/>
                <w:sz w:val="32"/>
                <w:szCs w:val="32"/>
              </w:rPr>
              <w:t>按综合成绩从高到低的顺序</w:t>
            </w:r>
            <w:r w:rsidRPr="002B1786">
              <w:rPr>
                <w:rFonts w:ascii="黑体" w:eastAsia="黑体" w:cs="黑体"/>
                <w:sz w:val="32"/>
                <w:szCs w:val="32"/>
              </w:rPr>
              <w:t>1:1</w:t>
            </w:r>
            <w:r w:rsidRPr="002B1786">
              <w:rPr>
                <w:rFonts w:eastAsia="仿宋_GB2312" w:cs="仿宋_GB2312" w:hint="eastAsia"/>
                <w:sz w:val="32"/>
                <w:szCs w:val="32"/>
              </w:rPr>
              <w:t>确定体检和考察人选；比例低于</w:t>
            </w:r>
            <w:r w:rsidRPr="002B1786">
              <w:rPr>
                <w:rFonts w:eastAsia="仿宋_GB2312"/>
                <w:sz w:val="32"/>
                <w:szCs w:val="32"/>
              </w:rPr>
              <w:t>3:1</w:t>
            </w:r>
            <w:r w:rsidRPr="002B1786">
              <w:rPr>
                <w:rFonts w:eastAsia="仿宋_GB2312" w:cs="仿宋_GB2312" w:hint="eastAsia"/>
                <w:sz w:val="32"/>
                <w:szCs w:val="32"/>
              </w:rPr>
              <w:t>的，考生面试成绩应达到其所在面试考官组使用同一面试题本面试的所有人员的平均分方可进入体检和考察。</w:t>
            </w:r>
          </w:p>
          <w:p w:rsidR="00B964A3" w:rsidRDefault="00B964A3" w:rsidP="000E2341">
            <w:pPr>
              <w:shd w:val="solid" w:color="FFFFFF" w:fill="auto"/>
              <w:autoSpaceDN w:val="0"/>
              <w:spacing w:line="580" w:lineRule="exact"/>
              <w:ind w:firstLine="640"/>
              <w:rPr>
                <w:rFonts w:ascii="楷体" w:eastAsia="楷体" w:hAnsi="楷体"/>
                <w:sz w:val="32"/>
                <w:szCs w:val="32"/>
                <w:shd w:val="clear" w:color="auto" w:fill="FFFFFF"/>
              </w:rPr>
            </w:pPr>
            <w:r w:rsidRPr="002B1786">
              <w:rPr>
                <w:rFonts w:ascii="楷体" w:eastAsia="楷体" w:hAnsi="楷体" w:cs="楷体" w:hint="eastAsia"/>
                <w:sz w:val="32"/>
                <w:szCs w:val="32"/>
                <w:shd w:val="clear" w:color="auto" w:fill="FFFFFF"/>
              </w:rPr>
              <w:t>（二）</w:t>
            </w:r>
            <w:r>
              <w:rPr>
                <w:rFonts w:ascii="楷体" w:eastAsia="楷体" w:hAnsi="楷体" w:cs="楷体" w:hint="eastAsia"/>
                <w:sz w:val="32"/>
                <w:szCs w:val="32"/>
                <w:shd w:val="clear" w:color="auto" w:fill="FFFFFF"/>
              </w:rPr>
              <w:t>体检</w:t>
            </w:r>
          </w:p>
          <w:p w:rsidR="00B964A3" w:rsidRDefault="00B964A3" w:rsidP="00FD0166">
            <w:pPr>
              <w:pStyle w:val="a3"/>
              <w:spacing w:line="580" w:lineRule="exact"/>
              <w:rPr>
                <w:rFonts w:ascii="仿宋_GB2312" w:eastAsia="仿宋_GB2312" w:hAnsi="仿宋_GB2312"/>
                <w:shd w:val="clear" w:color="auto" w:fill="FFFFFF"/>
              </w:rPr>
            </w:pPr>
            <w:r w:rsidRPr="00576B19">
              <w:rPr>
                <w:rFonts w:ascii="仿宋_GB2312" w:eastAsia="仿宋_GB2312" w:hAnsi="仿宋_GB2312" w:cs="仿宋_GB2312" w:hint="eastAsia"/>
                <w:shd w:val="clear" w:color="auto" w:fill="FFFFFF"/>
              </w:rPr>
              <w:t>体检于</w:t>
            </w:r>
            <w:r w:rsidRPr="000255CC">
              <w:rPr>
                <w:rFonts w:ascii="仿宋_GB2312" w:eastAsia="仿宋_GB2312" w:hAnsi="仿宋_GB2312" w:cs="仿宋_GB2312"/>
                <w:shd w:val="clear" w:color="auto" w:fill="FFFFFF"/>
              </w:rPr>
              <w:t>2</w:t>
            </w:r>
            <w:r w:rsidRPr="000255CC">
              <w:rPr>
                <w:rFonts w:ascii="仿宋_GB2312" w:eastAsia="仿宋_GB2312" w:hAnsi="仿宋_GB2312" w:cs="仿宋_GB2312" w:hint="eastAsia"/>
                <w:shd w:val="clear" w:color="auto" w:fill="FFFFFF"/>
              </w:rPr>
              <w:t>月</w:t>
            </w:r>
            <w:r w:rsidRPr="000255CC">
              <w:rPr>
                <w:rFonts w:ascii="仿宋_GB2312" w:eastAsia="仿宋_GB2312" w:hAnsi="仿宋_GB2312" w:cs="仿宋_GB2312"/>
                <w:shd w:val="clear" w:color="auto" w:fill="FFFFFF"/>
              </w:rPr>
              <w:t>24</w:t>
            </w:r>
            <w:r w:rsidRPr="000255CC">
              <w:rPr>
                <w:rFonts w:ascii="仿宋_GB2312" w:eastAsia="仿宋_GB2312" w:hAnsi="仿宋_GB2312" w:cs="仿宋_GB2312" w:hint="eastAsia"/>
                <w:shd w:val="clear" w:color="auto" w:fill="FFFFFF"/>
              </w:rPr>
              <w:t>日</w:t>
            </w:r>
            <w:r w:rsidRPr="00576B19">
              <w:rPr>
                <w:rFonts w:ascii="仿宋_GB2312" w:eastAsia="仿宋_GB2312" w:hAnsi="仿宋_GB2312" w:cs="仿宋_GB2312" w:hint="eastAsia"/>
                <w:shd w:val="clear" w:color="auto" w:fill="FFFFFF"/>
              </w:rPr>
              <w:t>进行，请于当天上午</w:t>
            </w:r>
            <w:r>
              <w:rPr>
                <w:rFonts w:ascii="仿宋_GB2312" w:eastAsia="仿宋_GB2312" w:hAnsi="仿宋_GB2312" w:cs="仿宋_GB2312"/>
                <w:shd w:val="clear" w:color="auto" w:fill="FFFFFF"/>
              </w:rPr>
              <w:t>8</w:t>
            </w:r>
            <w:r w:rsidRPr="00576B19">
              <w:rPr>
                <w:rFonts w:ascii="仿宋_GB2312" w:eastAsia="仿宋_GB2312" w:hAnsi="仿宋_GB2312" w:cs="仿宋_GB2312" w:hint="eastAsia"/>
                <w:shd w:val="clear" w:color="auto" w:fill="FFFFFF"/>
              </w:rPr>
              <w:t>点</w:t>
            </w:r>
            <w:r w:rsidRPr="006724D0">
              <w:rPr>
                <w:rFonts w:ascii="仿宋_GB2312" w:eastAsia="仿宋_GB2312" w:hAnsi="宋体" w:cs="仿宋_GB2312" w:hint="eastAsia"/>
                <w:kern w:val="0"/>
              </w:rPr>
              <w:t>到重庆市气象局办公大楼门口</w:t>
            </w:r>
            <w:r w:rsidRPr="00576B19">
              <w:rPr>
                <w:rFonts w:ascii="仿宋_GB2312" w:eastAsia="仿宋_GB2312" w:hAnsi="仿宋_GB2312" w:cs="仿宋_GB2312" w:hint="eastAsia"/>
                <w:shd w:val="clear" w:color="auto" w:fill="FFFFFF"/>
              </w:rPr>
              <w:t>集合，</w:t>
            </w:r>
            <w:r>
              <w:rPr>
                <w:rFonts w:ascii="仿宋_GB2312" w:eastAsia="仿宋_GB2312" w:hAnsi="仿宋_GB2312" w:cs="仿宋_GB2312" w:hint="eastAsia"/>
                <w:shd w:val="clear" w:color="auto" w:fill="FFFFFF"/>
              </w:rPr>
              <w:t>届时统一前往，请考生合理安排好行程，注意安全。</w:t>
            </w:r>
            <w:r w:rsidRPr="006724D0">
              <w:rPr>
                <w:rFonts w:ascii="仿宋_GB2312" w:eastAsia="仿宋_GB2312" w:hAnsi="宋体" w:cs="仿宋_GB2312" w:hint="eastAsia"/>
                <w:kern w:val="0"/>
              </w:rPr>
              <w:t>体检前不能进食、饮水，保持空腹，费用自理。</w:t>
            </w:r>
          </w:p>
          <w:p w:rsidR="00B964A3" w:rsidRPr="002B1786" w:rsidRDefault="00B964A3" w:rsidP="000E2341">
            <w:pPr>
              <w:shd w:val="solid" w:color="FFFFFF" w:fill="auto"/>
              <w:autoSpaceDN w:val="0"/>
              <w:spacing w:line="580" w:lineRule="exact"/>
              <w:ind w:firstLine="640"/>
              <w:rPr>
                <w:rFonts w:ascii="楷体" w:eastAsia="楷体" w:hAnsi="楷体"/>
                <w:sz w:val="32"/>
                <w:szCs w:val="32"/>
                <w:shd w:val="clear" w:color="auto" w:fill="FFFFFF"/>
              </w:rPr>
            </w:pPr>
            <w:r>
              <w:rPr>
                <w:rFonts w:ascii="楷体" w:eastAsia="楷体" w:hAnsi="楷体" w:cs="楷体" w:hint="eastAsia"/>
                <w:sz w:val="32"/>
                <w:szCs w:val="32"/>
                <w:shd w:val="clear" w:color="auto" w:fill="FFFFFF"/>
              </w:rPr>
              <w:t>（三）</w:t>
            </w:r>
            <w:r w:rsidRPr="002B1786">
              <w:rPr>
                <w:rFonts w:ascii="楷体" w:eastAsia="楷体" w:hAnsi="楷体" w:cs="楷体" w:hint="eastAsia"/>
                <w:sz w:val="32"/>
                <w:szCs w:val="32"/>
                <w:shd w:val="clear" w:color="auto" w:fill="FFFFFF"/>
              </w:rPr>
              <w:t>综合成绩计算方式</w:t>
            </w:r>
          </w:p>
          <w:p w:rsidR="00B964A3" w:rsidRPr="002B1786" w:rsidRDefault="00B964A3" w:rsidP="00FD0166">
            <w:pPr>
              <w:snapToGrid w:val="0"/>
              <w:spacing w:line="580" w:lineRule="exact"/>
              <w:ind w:firstLineChars="192" w:firstLine="614"/>
              <w:rPr>
                <w:rFonts w:ascii="仿宋_GB2312" w:eastAsia="仿宋_GB2312" w:hAnsi="宋体" w:cs="仿宋_GB2312"/>
                <w:sz w:val="32"/>
                <w:szCs w:val="32"/>
              </w:rPr>
            </w:pPr>
            <w:r w:rsidRPr="002B1786">
              <w:rPr>
                <w:rFonts w:ascii="仿宋_GB2312" w:eastAsia="仿宋_GB2312" w:cs="仿宋_GB2312" w:hint="eastAsia"/>
                <w:sz w:val="32"/>
                <w:szCs w:val="32"/>
              </w:rPr>
              <w:t>综合成绩计算</w:t>
            </w:r>
            <w:r w:rsidRPr="002B1786">
              <w:rPr>
                <w:rFonts w:ascii="仿宋_GB2312" w:eastAsia="仿宋_GB2312" w:cs="仿宋_GB2312"/>
                <w:sz w:val="32"/>
                <w:szCs w:val="32"/>
              </w:rPr>
              <w:t>:</w:t>
            </w:r>
            <w:r w:rsidRPr="002B1786">
              <w:rPr>
                <w:rFonts w:ascii="仿宋_GB2312" w:eastAsia="仿宋_GB2312" w:hAnsi="宋体" w:cs="仿宋_GB2312"/>
                <w:sz w:val="32"/>
                <w:szCs w:val="32"/>
              </w:rPr>
              <w:t xml:space="preserve"> </w:t>
            </w:r>
            <w:r w:rsidRPr="002B1786">
              <w:rPr>
                <w:rFonts w:ascii="仿宋_GB2312" w:eastAsia="仿宋_GB2312" w:hAnsi="宋体" w:cs="仿宋_GB2312" w:hint="eastAsia"/>
                <w:sz w:val="32"/>
                <w:szCs w:val="32"/>
              </w:rPr>
              <w:t>综合成绩</w:t>
            </w:r>
            <w:r w:rsidRPr="002B1786">
              <w:rPr>
                <w:rFonts w:ascii="仿宋_GB2312" w:eastAsia="仿宋_GB2312" w:hAnsi="宋体" w:cs="仿宋_GB2312"/>
                <w:sz w:val="32"/>
                <w:szCs w:val="32"/>
              </w:rPr>
              <w:t>=</w:t>
            </w:r>
            <w:r w:rsidRPr="002B1786">
              <w:rPr>
                <w:rFonts w:ascii="仿宋_GB2312" w:eastAsia="仿宋_GB2312" w:hAnsi="宋体" w:cs="仿宋_GB2312" w:hint="eastAsia"/>
                <w:sz w:val="32"/>
                <w:szCs w:val="32"/>
              </w:rPr>
              <w:t>（笔试总成绩÷</w:t>
            </w:r>
            <w:r w:rsidRPr="002B1786">
              <w:rPr>
                <w:rFonts w:ascii="仿宋_GB2312" w:eastAsia="仿宋_GB2312" w:hAnsi="宋体" w:cs="仿宋_GB2312"/>
                <w:sz w:val="32"/>
                <w:szCs w:val="32"/>
              </w:rPr>
              <w:t>2</w:t>
            </w:r>
            <w:r w:rsidRPr="002B1786">
              <w:rPr>
                <w:rFonts w:ascii="仿宋_GB2312" w:eastAsia="仿宋_GB2312" w:hAnsi="宋体" w:cs="仿宋_GB2312" w:hint="eastAsia"/>
                <w:sz w:val="32"/>
                <w:szCs w:val="32"/>
              </w:rPr>
              <w:t>）×</w:t>
            </w:r>
            <w:r w:rsidRPr="002B1786">
              <w:rPr>
                <w:rFonts w:ascii="仿宋_GB2312" w:eastAsia="仿宋_GB2312" w:hAnsi="宋体" w:cs="仿宋_GB2312"/>
                <w:sz w:val="32"/>
                <w:szCs w:val="32"/>
              </w:rPr>
              <w:t xml:space="preserve">50% + </w:t>
            </w:r>
            <w:r w:rsidRPr="002B1786">
              <w:rPr>
                <w:rFonts w:ascii="仿宋_GB2312" w:eastAsia="仿宋_GB2312" w:hAnsi="宋体" w:cs="仿宋_GB2312" w:hint="eastAsia"/>
                <w:sz w:val="32"/>
                <w:szCs w:val="32"/>
              </w:rPr>
              <w:t>面试成绩×</w:t>
            </w:r>
            <w:r w:rsidRPr="002B1786">
              <w:rPr>
                <w:rFonts w:ascii="仿宋_GB2312" w:eastAsia="仿宋_GB2312" w:hAnsi="宋体" w:cs="仿宋_GB2312"/>
                <w:sz w:val="32"/>
                <w:szCs w:val="32"/>
              </w:rPr>
              <w:t>50%</w:t>
            </w:r>
          </w:p>
          <w:p w:rsidR="00B964A3" w:rsidRPr="002B1786" w:rsidRDefault="00B964A3" w:rsidP="00FD0166">
            <w:pPr>
              <w:spacing w:line="580" w:lineRule="exact"/>
              <w:ind w:firstLineChars="200" w:firstLine="640"/>
              <w:rPr>
                <w:rFonts w:eastAsia="黑体"/>
                <w:sz w:val="32"/>
                <w:szCs w:val="32"/>
              </w:rPr>
            </w:pPr>
            <w:r w:rsidRPr="002B1786">
              <w:rPr>
                <w:rFonts w:eastAsia="黑体" w:cs="黑体" w:hint="eastAsia"/>
                <w:sz w:val="32"/>
                <w:szCs w:val="32"/>
              </w:rPr>
              <w:t>六、注意事项</w:t>
            </w:r>
          </w:p>
          <w:p w:rsidR="00B964A3" w:rsidRDefault="00B964A3" w:rsidP="00863855">
            <w:pPr>
              <w:shd w:val="solid" w:color="FFFFFF" w:fill="auto"/>
              <w:autoSpaceDN w:val="0"/>
              <w:spacing w:line="580" w:lineRule="exact"/>
              <w:ind w:firstLine="640"/>
              <w:rPr>
                <w:rFonts w:ascii="宋体"/>
                <w:sz w:val="32"/>
                <w:szCs w:val="32"/>
                <w:shd w:val="clear" w:color="auto" w:fill="FFFFFF"/>
              </w:rPr>
            </w:pPr>
            <w:r>
              <w:rPr>
                <w:rFonts w:ascii="仿宋_GB2312" w:eastAsia="仿宋_GB2312" w:hAnsi="仿宋_GB2312" w:cs="仿宋_GB2312" w:hint="eastAsia"/>
                <w:sz w:val="32"/>
                <w:szCs w:val="32"/>
                <w:shd w:val="clear" w:color="auto" w:fill="FFFFFF"/>
              </w:rPr>
              <w:t>考生应对个人提供资料的真实性负责。</w:t>
            </w:r>
          </w:p>
          <w:p w:rsidR="00B964A3" w:rsidRDefault="00B964A3" w:rsidP="00FD0166">
            <w:pPr>
              <w:spacing w:line="580" w:lineRule="exact"/>
              <w:ind w:firstLineChars="200" w:firstLine="643"/>
              <w:rPr>
                <w:rFonts w:eastAsia="方正仿宋简体"/>
                <w:sz w:val="32"/>
                <w:szCs w:val="32"/>
              </w:rPr>
            </w:pPr>
            <w:r>
              <w:rPr>
                <w:rFonts w:eastAsia="仿宋_GB2312" w:cs="仿宋_GB2312" w:hint="eastAsia"/>
                <w:b/>
                <w:bCs/>
                <w:sz w:val="32"/>
                <w:szCs w:val="32"/>
              </w:rPr>
              <w:t>联系方式：</w:t>
            </w:r>
            <w:r>
              <w:rPr>
                <w:rFonts w:eastAsia="方正仿宋简体"/>
                <w:sz w:val="32"/>
                <w:szCs w:val="32"/>
              </w:rPr>
              <w:t>023-89116103</w:t>
            </w:r>
            <w:r>
              <w:rPr>
                <w:rFonts w:eastAsia="方正仿宋简体" w:cs="方正仿宋简体" w:hint="eastAsia"/>
                <w:sz w:val="32"/>
                <w:szCs w:val="32"/>
              </w:rPr>
              <w:t>（电话）</w:t>
            </w:r>
          </w:p>
          <w:p w:rsidR="00B964A3" w:rsidRDefault="00B964A3" w:rsidP="00FD0166">
            <w:pPr>
              <w:spacing w:line="580" w:lineRule="exact"/>
              <w:ind w:firstLineChars="200" w:firstLine="640"/>
              <w:rPr>
                <w:rFonts w:eastAsia="仿宋_GB2312"/>
                <w:b/>
                <w:bCs/>
                <w:sz w:val="32"/>
                <w:szCs w:val="32"/>
              </w:rPr>
            </w:pPr>
            <w:r w:rsidRPr="00C819E4">
              <w:rPr>
                <w:rFonts w:eastAsia="方正仿宋简体"/>
                <w:sz w:val="32"/>
                <w:szCs w:val="32"/>
              </w:rPr>
              <w:t xml:space="preserve">  023-89116252</w:t>
            </w:r>
            <w:r w:rsidRPr="00C819E4">
              <w:rPr>
                <w:rFonts w:eastAsia="方正仿宋简体" w:cs="方正仿宋简体" w:hint="eastAsia"/>
                <w:sz w:val="32"/>
                <w:szCs w:val="32"/>
              </w:rPr>
              <w:t>（</w:t>
            </w:r>
            <w:r>
              <w:rPr>
                <w:rFonts w:eastAsia="方正仿宋简体" w:cs="方正仿宋简体" w:hint="eastAsia"/>
                <w:sz w:val="32"/>
                <w:szCs w:val="32"/>
              </w:rPr>
              <w:t>传真）</w:t>
            </w:r>
          </w:p>
          <w:p w:rsidR="00B964A3" w:rsidRDefault="00B964A3" w:rsidP="00863855">
            <w:pPr>
              <w:shd w:val="solid" w:color="FFFFFF" w:fill="auto"/>
              <w:autoSpaceDN w:val="0"/>
              <w:spacing w:line="580" w:lineRule="exact"/>
              <w:ind w:firstLine="640"/>
              <w:rPr>
                <w:rFonts w:ascii="宋体"/>
                <w:sz w:val="32"/>
                <w:szCs w:val="32"/>
                <w:shd w:val="clear" w:color="auto" w:fill="FFFFFF"/>
              </w:rPr>
            </w:pPr>
            <w:r>
              <w:rPr>
                <w:rFonts w:ascii="仿宋_GB2312" w:eastAsia="仿宋_GB2312" w:hAnsi="仿宋_GB2312" w:cs="仿宋_GB2312" w:hint="eastAsia"/>
                <w:sz w:val="32"/>
                <w:szCs w:val="32"/>
                <w:shd w:val="clear" w:color="auto" w:fill="FFFFFF"/>
              </w:rPr>
              <w:t>欢迎各位考生对我们的工作进行监督。</w:t>
            </w:r>
          </w:p>
          <w:p w:rsidR="00B964A3" w:rsidRPr="002B1786" w:rsidRDefault="00B964A3" w:rsidP="00FD0166">
            <w:pPr>
              <w:spacing w:line="580" w:lineRule="exact"/>
              <w:ind w:firstLineChars="200" w:firstLine="640"/>
              <w:rPr>
                <w:rFonts w:ascii="仿宋_GB2312" w:eastAsia="仿宋_GB2312" w:hAnsi="仿宋_GB2312"/>
                <w:sz w:val="32"/>
                <w:szCs w:val="32"/>
                <w:shd w:val="clear" w:color="auto" w:fill="FFFFFF"/>
              </w:rPr>
            </w:pPr>
          </w:p>
          <w:p w:rsidR="00B964A3" w:rsidRPr="002B1786" w:rsidRDefault="00B964A3" w:rsidP="00FD0166">
            <w:pPr>
              <w:spacing w:line="580" w:lineRule="exact"/>
              <w:ind w:firstLineChars="200" w:firstLine="640"/>
              <w:rPr>
                <w:rFonts w:ascii="仿宋_GB2312" w:eastAsia="仿宋_GB2312"/>
                <w:sz w:val="32"/>
                <w:szCs w:val="32"/>
              </w:rPr>
            </w:pPr>
            <w:r w:rsidRPr="002B1786">
              <w:rPr>
                <w:rFonts w:ascii="仿宋_GB2312" w:eastAsia="仿宋_GB2312" w:cs="仿宋_GB2312" w:hint="eastAsia"/>
                <w:sz w:val="32"/>
                <w:szCs w:val="32"/>
              </w:rPr>
              <w:t>附件：</w:t>
            </w:r>
            <w:r w:rsidRPr="002B1786">
              <w:rPr>
                <w:rFonts w:ascii="仿宋_GB2312" w:eastAsia="仿宋_GB2312" w:cs="仿宋_GB2312"/>
                <w:sz w:val="32"/>
                <w:szCs w:val="32"/>
              </w:rPr>
              <w:t xml:space="preserve">1. </w:t>
            </w:r>
            <w:r w:rsidRPr="002B1786">
              <w:rPr>
                <w:rFonts w:ascii="仿宋_GB2312" w:eastAsia="仿宋_GB2312" w:cs="仿宋_GB2312" w:hint="eastAsia"/>
                <w:sz w:val="32"/>
                <w:szCs w:val="32"/>
              </w:rPr>
              <w:t>放弃面试资格声明（样式）</w:t>
            </w:r>
          </w:p>
          <w:p w:rsidR="00B964A3" w:rsidRPr="002B1786" w:rsidRDefault="00B964A3" w:rsidP="00FD0166">
            <w:pPr>
              <w:spacing w:line="580" w:lineRule="exact"/>
              <w:ind w:firstLineChars="500" w:firstLine="1600"/>
              <w:rPr>
                <w:rFonts w:ascii="仿宋_GB2312" w:eastAsia="仿宋_GB2312"/>
                <w:sz w:val="32"/>
                <w:szCs w:val="32"/>
              </w:rPr>
            </w:pPr>
            <w:r w:rsidRPr="002B1786">
              <w:rPr>
                <w:rFonts w:ascii="仿宋_GB2312" w:eastAsia="仿宋_GB2312" w:cs="仿宋_GB2312"/>
                <w:sz w:val="32"/>
                <w:szCs w:val="32"/>
              </w:rPr>
              <w:t xml:space="preserve">2. </w:t>
            </w:r>
            <w:r w:rsidRPr="002B1786">
              <w:rPr>
                <w:rFonts w:ascii="仿宋_GB2312" w:eastAsia="仿宋_GB2312" w:cs="仿宋_GB2312" w:hint="eastAsia"/>
                <w:sz w:val="32"/>
                <w:szCs w:val="32"/>
              </w:rPr>
              <w:t>同意报考证明（样式）</w:t>
            </w:r>
          </w:p>
          <w:p w:rsidR="00B964A3" w:rsidRPr="002B1786" w:rsidRDefault="00B964A3" w:rsidP="00FD0166">
            <w:pPr>
              <w:spacing w:line="580" w:lineRule="exact"/>
              <w:ind w:firstLineChars="500" w:firstLine="1600"/>
              <w:rPr>
                <w:rFonts w:ascii="仿宋_GB2312" w:eastAsia="仿宋_GB2312"/>
                <w:sz w:val="32"/>
                <w:szCs w:val="32"/>
              </w:rPr>
            </w:pPr>
            <w:r w:rsidRPr="002B1786">
              <w:rPr>
                <w:rFonts w:ascii="仿宋_GB2312" w:eastAsia="仿宋_GB2312" w:cs="仿宋_GB2312"/>
                <w:sz w:val="32"/>
                <w:szCs w:val="32"/>
              </w:rPr>
              <w:t xml:space="preserve">3. </w:t>
            </w:r>
            <w:r w:rsidRPr="002B1786">
              <w:rPr>
                <w:rFonts w:ascii="仿宋_GB2312" w:eastAsia="仿宋_GB2312" w:cs="仿宋_GB2312" w:hint="eastAsia"/>
                <w:sz w:val="32"/>
                <w:szCs w:val="32"/>
              </w:rPr>
              <w:t>待业证明（样式）</w:t>
            </w:r>
          </w:p>
          <w:p w:rsidR="00B964A3" w:rsidRPr="002B1786" w:rsidRDefault="00B964A3">
            <w:pPr>
              <w:shd w:val="solid" w:color="FFFFFF" w:fill="auto"/>
              <w:autoSpaceDN w:val="0"/>
              <w:spacing w:line="580" w:lineRule="exact"/>
              <w:rPr>
                <w:rFonts w:ascii="宋体"/>
                <w:sz w:val="32"/>
                <w:szCs w:val="32"/>
                <w:shd w:val="clear" w:color="auto" w:fill="FFFFFF"/>
              </w:rPr>
            </w:pPr>
          </w:p>
          <w:p w:rsidR="00B964A3" w:rsidRPr="002B1786" w:rsidRDefault="00B964A3" w:rsidP="00FD0166">
            <w:pPr>
              <w:shd w:val="solid" w:color="FFFFFF" w:fill="auto"/>
              <w:autoSpaceDN w:val="0"/>
              <w:spacing w:line="580" w:lineRule="exact"/>
              <w:ind w:firstLineChars="1500" w:firstLine="4800"/>
              <w:rPr>
                <w:rFonts w:ascii="宋体"/>
                <w:sz w:val="32"/>
                <w:szCs w:val="32"/>
                <w:shd w:val="clear" w:color="auto" w:fill="FFFFFF"/>
              </w:rPr>
            </w:pPr>
            <w:bookmarkStart w:id="1" w:name="_GoBack"/>
            <w:bookmarkEnd w:id="1"/>
            <w:r w:rsidRPr="002B1786">
              <w:rPr>
                <w:rFonts w:ascii="仿宋_GB2312" w:eastAsia="仿宋_GB2312" w:hAnsi="仿宋_GB2312" w:cs="仿宋_GB2312" w:hint="eastAsia"/>
                <w:sz w:val="32"/>
                <w:szCs w:val="32"/>
                <w:shd w:val="clear" w:color="auto" w:fill="FFFFFF"/>
              </w:rPr>
              <w:t>重庆市气象局</w:t>
            </w:r>
          </w:p>
          <w:p w:rsidR="00B964A3" w:rsidRDefault="00B964A3" w:rsidP="007541CA">
            <w:pPr>
              <w:shd w:val="solid" w:color="FFFFFF" w:fill="auto"/>
              <w:autoSpaceDN w:val="0"/>
              <w:spacing w:line="580" w:lineRule="exact"/>
              <w:ind w:firstLine="640"/>
              <w:rPr>
                <w:rFonts w:ascii="宋体"/>
                <w:sz w:val="18"/>
                <w:szCs w:val="18"/>
                <w:shd w:val="clear" w:color="auto" w:fill="FFFFFF"/>
              </w:rPr>
            </w:pPr>
            <w:r w:rsidRPr="002B1786">
              <w:rPr>
                <w:rFonts w:ascii="仿宋_GB2312" w:eastAsia="仿宋_GB2312" w:hAnsi="仿宋_GB2312" w:cs="仿宋_GB2312"/>
                <w:sz w:val="32"/>
                <w:szCs w:val="32"/>
                <w:shd w:val="clear" w:color="auto" w:fill="FFFFFF"/>
              </w:rPr>
              <w:t xml:space="preserve">                          2017</w:t>
            </w:r>
            <w:r w:rsidRPr="002B1786">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2</w:t>
            </w:r>
            <w:r w:rsidRPr="002B1786">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4</w:t>
            </w:r>
            <w:r w:rsidRPr="002B1786">
              <w:rPr>
                <w:rFonts w:ascii="仿宋_GB2312" w:eastAsia="仿宋_GB2312" w:hAnsi="仿宋_GB2312" w:cs="仿宋_GB2312" w:hint="eastAsia"/>
                <w:sz w:val="32"/>
                <w:szCs w:val="32"/>
                <w:shd w:val="clear" w:color="auto" w:fill="FFFFFF"/>
              </w:rPr>
              <w:t>日</w:t>
            </w:r>
          </w:p>
        </w:tc>
      </w:tr>
    </w:tbl>
    <w:p w:rsidR="00B964A3" w:rsidRDefault="00B964A3" w:rsidP="001B38B2">
      <w:pPr>
        <w:spacing w:line="580" w:lineRule="exact"/>
        <w:rPr>
          <w:rFonts w:ascii="黑体" w:eastAsia="黑体" w:hAnsi="宋体"/>
          <w:color w:val="000000"/>
          <w:spacing w:val="8"/>
          <w:sz w:val="32"/>
          <w:szCs w:val="32"/>
        </w:rPr>
      </w:pPr>
      <w:r>
        <w:rPr>
          <w:rFonts w:ascii="黑体" w:eastAsia="黑体" w:hAnsi="宋体" w:cs="黑体" w:hint="eastAsia"/>
          <w:color w:val="000000"/>
          <w:spacing w:val="8"/>
          <w:sz w:val="32"/>
          <w:szCs w:val="32"/>
        </w:rPr>
        <w:lastRenderedPageBreak/>
        <w:t>附件</w:t>
      </w:r>
      <w:r>
        <w:rPr>
          <w:rFonts w:ascii="黑体" w:eastAsia="黑体" w:hAnsi="宋体" w:cs="黑体"/>
          <w:color w:val="000000"/>
          <w:spacing w:val="8"/>
          <w:sz w:val="32"/>
          <w:szCs w:val="32"/>
        </w:rPr>
        <w:t>1</w:t>
      </w:r>
    </w:p>
    <w:p w:rsidR="00B964A3" w:rsidRDefault="00B964A3" w:rsidP="001B38B2">
      <w:pPr>
        <w:spacing w:line="580" w:lineRule="exact"/>
        <w:jc w:val="center"/>
        <w:rPr>
          <w:rFonts w:ascii="宋体" w:cs="宋体"/>
          <w:b/>
          <w:bCs/>
          <w:color w:val="000000"/>
          <w:spacing w:val="8"/>
          <w:sz w:val="44"/>
          <w:szCs w:val="44"/>
        </w:rPr>
      </w:pPr>
    </w:p>
    <w:p w:rsidR="00B964A3" w:rsidRDefault="00813F03" w:rsidP="001B38B2">
      <w:pPr>
        <w:spacing w:line="580" w:lineRule="exact"/>
        <w:jc w:val="center"/>
        <w:rPr>
          <w:rFonts w:ascii="宋体" w:cs="宋体"/>
          <w:b/>
          <w:bCs/>
          <w:color w:val="000000"/>
          <w:spacing w:val="8"/>
          <w:sz w:val="44"/>
          <w:szCs w:val="44"/>
        </w:rPr>
      </w:pPr>
      <w:hyperlink r:id="rId6" w:history="1">
        <w:r w:rsidR="00B964A3">
          <w:rPr>
            <w:rStyle w:val="a6"/>
            <w:rFonts w:ascii="宋体" w:hAnsi="宋体" w:cs="宋体" w:hint="eastAsia"/>
            <w:b/>
            <w:bCs/>
            <w:color w:val="000000"/>
            <w:spacing w:val="8"/>
            <w:sz w:val="44"/>
            <w:szCs w:val="44"/>
          </w:rPr>
          <w:t>放弃面试资格声明</w:t>
        </w:r>
      </w:hyperlink>
    </w:p>
    <w:p w:rsidR="00B964A3" w:rsidRDefault="00B964A3" w:rsidP="00FD0166">
      <w:pPr>
        <w:spacing w:line="580" w:lineRule="exact"/>
        <w:ind w:firstLineChars="200" w:firstLine="674"/>
        <w:rPr>
          <w:rFonts w:ascii="宋体" w:cs="宋体"/>
          <w:b/>
          <w:bCs/>
          <w:color w:val="000000"/>
          <w:spacing w:val="8"/>
          <w:sz w:val="32"/>
          <w:szCs w:val="32"/>
        </w:rPr>
      </w:pPr>
    </w:p>
    <w:p w:rsidR="00B964A3" w:rsidRDefault="00B964A3" w:rsidP="001B38B2">
      <w:pPr>
        <w:widowControl/>
        <w:adjustRightInd w:val="0"/>
        <w:snapToGrid w:val="0"/>
        <w:spacing w:line="560" w:lineRule="exact"/>
        <w:jc w:val="left"/>
        <w:rPr>
          <w:rFonts w:ascii="仿宋_GB2312" w:eastAsia="仿宋_GB2312" w:hAnsi="宋体"/>
          <w:kern w:val="0"/>
          <w:sz w:val="32"/>
          <w:szCs w:val="32"/>
        </w:rPr>
      </w:pPr>
      <w:r>
        <w:rPr>
          <w:rFonts w:ascii="仿宋_GB2312" w:eastAsia="仿宋_GB2312" w:hAnsi="宋体" w:cs="仿宋_GB2312"/>
          <w:kern w:val="0"/>
          <w:sz w:val="32"/>
          <w:szCs w:val="32"/>
        </w:rPr>
        <w:t>XXX</w:t>
      </w:r>
      <w:r>
        <w:rPr>
          <w:rFonts w:ascii="仿宋_GB2312" w:eastAsia="仿宋_GB2312" w:hAnsi="宋体" w:cs="仿宋_GB2312" w:hint="eastAsia"/>
          <w:kern w:val="0"/>
          <w:sz w:val="32"/>
          <w:szCs w:val="32"/>
        </w:rPr>
        <w:t>人事司：</w:t>
      </w:r>
    </w:p>
    <w:p w:rsidR="00B964A3" w:rsidRDefault="00B964A3" w:rsidP="00FD0166">
      <w:pPr>
        <w:widowControl/>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本人</w:t>
      </w:r>
      <w:r>
        <w:rPr>
          <w:rFonts w:ascii="仿宋_GB2312" w:eastAsia="仿宋_GB2312" w:hAnsi="宋体" w:cs="仿宋_GB2312"/>
          <w:kern w:val="0"/>
          <w:sz w:val="32"/>
          <w:szCs w:val="32"/>
          <w:u w:val="single"/>
        </w:rPr>
        <w:t xml:space="preserve">        </w:t>
      </w:r>
      <w:r>
        <w:rPr>
          <w:rFonts w:ascii="仿宋_GB2312" w:eastAsia="仿宋_GB2312" w:hAnsi="宋体" w:cs="仿宋_GB2312" w:hint="eastAsia"/>
          <w:kern w:val="0"/>
          <w:sz w:val="32"/>
          <w:szCs w:val="32"/>
        </w:rPr>
        <w:t>，身份证号：</w:t>
      </w:r>
      <w:r>
        <w:rPr>
          <w:rFonts w:ascii="仿宋_GB2312" w:eastAsia="仿宋_GB2312" w:hAnsi="宋体" w:cs="仿宋_GB2312"/>
          <w:kern w:val="0"/>
          <w:sz w:val="32"/>
          <w:szCs w:val="32"/>
          <w:u w:val="single"/>
        </w:rPr>
        <w:t xml:space="preserve">                         </w:t>
      </w:r>
      <w:r>
        <w:rPr>
          <w:rFonts w:ascii="仿宋_GB2312" w:eastAsia="仿宋_GB2312" w:hAnsi="宋体" w:cs="仿宋_GB2312" w:hint="eastAsia"/>
          <w:kern w:val="0"/>
          <w:sz w:val="32"/>
          <w:szCs w:val="32"/>
        </w:rPr>
        <w:t>，报考</w:t>
      </w:r>
      <w:r>
        <w:rPr>
          <w:rFonts w:ascii="仿宋_GB2312" w:eastAsia="仿宋_GB2312" w:hAnsi="宋体" w:cs="仿宋_GB2312" w:hint="eastAsia"/>
          <w:spacing w:val="8"/>
          <w:sz w:val="32"/>
          <w:szCs w:val="32"/>
        </w:rPr>
        <w:t>××</w:t>
      </w:r>
      <w:r>
        <w:rPr>
          <w:rFonts w:ascii="仿宋_GB2312" w:eastAsia="仿宋_GB2312" w:hAnsi="宋体" w:cs="仿宋_GB2312" w:hint="eastAsia"/>
          <w:kern w:val="0"/>
          <w:sz w:val="32"/>
          <w:szCs w:val="32"/>
        </w:rPr>
        <w:t>职位（职位代码</w:t>
      </w:r>
      <w:r>
        <w:rPr>
          <w:rFonts w:ascii="仿宋_GB2312" w:eastAsia="仿宋_GB2312" w:hAnsi="宋体" w:cs="仿宋_GB2312" w:hint="eastAsia"/>
          <w:spacing w:val="8"/>
          <w:sz w:val="32"/>
          <w:szCs w:val="32"/>
        </w:rPr>
        <w:t>××</w:t>
      </w:r>
      <w:r>
        <w:rPr>
          <w:rFonts w:ascii="仿宋_GB2312" w:eastAsia="仿宋_GB2312" w:hAnsi="宋体" w:cs="仿宋_GB2312" w:hint="eastAsia"/>
          <w:kern w:val="0"/>
          <w:sz w:val="32"/>
          <w:szCs w:val="32"/>
        </w:rPr>
        <w:t>），已进入该职位面试名单。现因个人原因，自愿放弃参加面试，特此声明。</w:t>
      </w:r>
    </w:p>
    <w:p w:rsidR="00B964A3" w:rsidRDefault="00B964A3" w:rsidP="00FD0166">
      <w:pPr>
        <w:widowControl/>
        <w:adjustRightInd w:val="0"/>
        <w:snapToGrid w:val="0"/>
        <w:spacing w:line="560" w:lineRule="exact"/>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联系电话：</w:t>
      </w:r>
    </w:p>
    <w:p w:rsidR="00B964A3" w:rsidRDefault="00B964A3" w:rsidP="00FD0166">
      <w:pPr>
        <w:widowControl/>
        <w:adjustRightInd w:val="0"/>
        <w:snapToGrid w:val="0"/>
        <w:spacing w:line="560" w:lineRule="exact"/>
        <w:ind w:firstLineChars="200" w:firstLine="640"/>
        <w:jc w:val="left"/>
        <w:rPr>
          <w:rFonts w:ascii="仿宋_GB2312" w:eastAsia="仿宋_GB2312" w:hAnsi="宋体"/>
          <w:kern w:val="0"/>
          <w:sz w:val="32"/>
          <w:szCs w:val="32"/>
        </w:rPr>
      </w:pPr>
    </w:p>
    <w:p w:rsidR="00B964A3" w:rsidRDefault="00B964A3" w:rsidP="00FD0166">
      <w:pPr>
        <w:widowControl/>
        <w:wordWrap w:val="0"/>
        <w:ind w:right="280" w:firstLineChars="160" w:firstLine="448"/>
        <w:jc w:val="right"/>
        <w:rPr>
          <w:rFonts w:ascii="仿宋_GB2312" w:eastAsia="仿宋_GB2312" w:hAnsi="宋体" w:cs="仿宋_GB2312"/>
          <w:kern w:val="0"/>
          <w:sz w:val="28"/>
          <w:szCs w:val="28"/>
        </w:rPr>
      </w:pPr>
      <w:r>
        <w:rPr>
          <w:rFonts w:ascii="仿宋_GB2312" w:eastAsia="仿宋_GB2312" w:hAnsi="宋体" w:cs="仿宋_GB2312" w:hint="eastAsia"/>
          <w:kern w:val="0"/>
          <w:sz w:val="28"/>
          <w:szCs w:val="28"/>
        </w:rPr>
        <w:t>签名（考生本人手写）：</w:t>
      </w:r>
      <w:r>
        <w:rPr>
          <w:rFonts w:ascii="仿宋_GB2312" w:eastAsia="仿宋_GB2312" w:hAnsi="宋体" w:cs="仿宋_GB2312"/>
          <w:kern w:val="0"/>
          <w:sz w:val="28"/>
          <w:szCs w:val="28"/>
        </w:rPr>
        <w:t xml:space="preserve">      </w:t>
      </w:r>
    </w:p>
    <w:p w:rsidR="00B964A3" w:rsidRDefault="00B964A3" w:rsidP="00FD0166">
      <w:pPr>
        <w:widowControl/>
        <w:ind w:firstLineChars="160" w:firstLine="448"/>
        <w:jc w:val="center"/>
        <w:rPr>
          <w:rFonts w:ascii="仿宋_GB2312" w:eastAsia="仿宋_GB2312" w:hAnsi="宋体"/>
          <w:kern w:val="0"/>
          <w:sz w:val="28"/>
          <w:szCs w:val="28"/>
        </w:rPr>
      </w:pPr>
      <w:r>
        <w:rPr>
          <w:rFonts w:ascii="仿宋_GB2312" w:eastAsia="仿宋_GB2312" w:hAnsi="宋体" w:cs="仿宋_GB2312"/>
          <w:kern w:val="0"/>
          <w:sz w:val="28"/>
          <w:szCs w:val="28"/>
        </w:rPr>
        <w:t xml:space="preserve">        </w:t>
      </w:r>
      <w:r>
        <w:rPr>
          <w:rFonts w:ascii="仿宋_GB2312" w:eastAsia="仿宋_GB2312" w:hAnsi="宋体" w:cs="仿宋_GB2312" w:hint="eastAsia"/>
          <w:kern w:val="0"/>
          <w:sz w:val="28"/>
          <w:szCs w:val="28"/>
        </w:rPr>
        <w:t>日期：</w:t>
      </w:r>
    </w:p>
    <w:p w:rsidR="00B964A3" w:rsidRDefault="00B964A3" w:rsidP="00FD0166">
      <w:pPr>
        <w:widowControl/>
        <w:adjustRightInd w:val="0"/>
        <w:snapToGrid w:val="0"/>
        <w:spacing w:line="560" w:lineRule="exact"/>
        <w:ind w:firstLineChars="200" w:firstLine="640"/>
        <w:jc w:val="left"/>
        <w:rPr>
          <w:rFonts w:ascii="仿宋_GB2312" w:eastAsia="仿宋_GB2312" w:hAnsi="宋体"/>
          <w:kern w:val="0"/>
          <w:sz w:val="32"/>
          <w:szCs w:val="32"/>
          <w:u w:val="single"/>
        </w:rPr>
      </w:pPr>
    </w:p>
    <w:p w:rsidR="00B964A3" w:rsidRDefault="00B964A3" w:rsidP="00FD0166">
      <w:pPr>
        <w:widowControl/>
        <w:adjustRightInd w:val="0"/>
        <w:snapToGrid w:val="0"/>
        <w:spacing w:line="560" w:lineRule="exact"/>
        <w:ind w:firstLineChars="200" w:firstLine="640"/>
        <w:jc w:val="left"/>
        <w:rPr>
          <w:rFonts w:ascii="仿宋_GB2312" w:eastAsia="仿宋_GB2312" w:hAnsi="宋体"/>
          <w:kern w:val="0"/>
          <w:sz w:val="32"/>
          <w:szCs w:val="32"/>
          <w:u w:val="single"/>
        </w:rPr>
      </w:pPr>
    </w:p>
    <w:p w:rsidR="00B964A3" w:rsidRDefault="00B964A3" w:rsidP="001B38B2">
      <w:pPr>
        <w:jc w:val="center"/>
        <w:rPr>
          <w:rFonts w:ascii="方正仿宋_GBK" w:eastAsia="方正仿宋_GBK"/>
          <w:spacing w:val="8"/>
          <w:sz w:val="84"/>
          <w:szCs w:val="84"/>
        </w:rPr>
      </w:pPr>
      <w:r>
        <w:rPr>
          <w:rFonts w:ascii="方正仿宋_GBK" w:eastAsia="方正仿宋_GBK" w:cs="方正仿宋_GBK" w:hint="eastAsia"/>
          <w:spacing w:val="8"/>
          <w:sz w:val="84"/>
          <w:szCs w:val="84"/>
        </w:rPr>
        <w:t>身份证复印件粘贴处</w:t>
      </w:r>
    </w:p>
    <w:p w:rsidR="00B964A3" w:rsidRDefault="00B964A3" w:rsidP="00FD0166">
      <w:pPr>
        <w:widowControl/>
        <w:spacing w:line="480" w:lineRule="auto"/>
        <w:ind w:firstLineChars="160" w:firstLine="448"/>
        <w:jc w:val="left"/>
        <w:rPr>
          <w:rFonts w:ascii="仿宋_GB2312" w:eastAsia="仿宋_GB2312" w:hAnsi="宋体"/>
          <w:kern w:val="0"/>
          <w:sz w:val="28"/>
          <w:szCs w:val="28"/>
        </w:rPr>
      </w:pPr>
    </w:p>
    <w:p w:rsidR="00B964A3" w:rsidRDefault="00B964A3" w:rsidP="00FD0166">
      <w:pPr>
        <w:widowControl/>
        <w:spacing w:line="480" w:lineRule="auto"/>
        <w:ind w:firstLineChars="160" w:firstLine="448"/>
        <w:jc w:val="left"/>
        <w:rPr>
          <w:rFonts w:ascii="仿宋_GB2312" w:eastAsia="仿宋_GB2312" w:hAnsi="宋体"/>
          <w:kern w:val="0"/>
          <w:sz w:val="28"/>
          <w:szCs w:val="28"/>
        </w:rPr>
      </w:pPr>
    </w:p>
    <w:p w:rsidR="00B964A3" w:rsidRDefault="00B964A3" w:rsidP="00FD0166">
      <w:pPr>
        <w:widowControl/>
        <w:ind w:firstLineChars="160" w:firstLine="448"/>
        <w:jc w:val="right"/>
        <w:rPr>
          <w:rFonts w:ascii="仿宋_GB2312" w:eastAsia="仿宋_GB2312" w:hAnsi="仿宋_GB2312"/>
          <w:color w:val="3F3F3F"/>
          <w:kern w:val="0"/>
          <w:sz w:val="28"/>
          <w:szCs w:val="28"/>
        </w:rPr>
      </w:pPr>
    </w:p>
    <w:p w:rsidR="00B964A3" w:rsidRDefault="00B964A3" w:rsidP="001B38B2">
      <w:pPr>
        <w:spacing w:line="580" w:lineRule="exact"/>
        <w:rPr>
          <w:rFonts w:ascii="黑体" w:eastAsia="黑体" w:hAnsi="宋体" w:cs="黑体"/>
          <w:color w:val="000000"/>
          <w:spacing w:val="8"/>
          <w:sz w:val="32"/>
          <w:szCs w:val="32"/>
        </w:rPr>
      </w:pPr>
      <w:r>
        <w:rPr>
          <w:rFonts w:ascii="仿宋_GB2312" w:eastAsia="仿宋_GB2312"/>
          <w:sz w:val="28"/>
          <w:szCs w:val="28"/>
        </w:rPr>
        <w:br w:type="page"/>
      </w:r>
      <w:r>
        <w:rPr>
          <w:rFonts w:ascii="黑体" w:eastAsia="黑体" w:hAnsi="宋体" w:cs="黑体" w:hint="eastAsia"/>
          <w:color w:val="000000"/>
          <w:spacing w:val="8"/>
          <w:sz w:val="32"/>
          <w:szCs w:val="32"/>
        </w:rPr>
        <w:lastRenderedPageBreak/>
        <w:t>附件</w:t>
      </w:r>
      <w:r>
        <w:rPr>
          <w:rFonts w:ascii="黑体" w:eastAsia="黑体" w:hAnsi="宋体" w:cs="黑体"/>
          <w:color w:val="000000"/>
          <w:spacing w:val="8"/>
          <w:sz w:val="32"/>
          <w:szCs w:val="32"/>
        </w:rPr>
        <w:t>2</w:t>
      </w:r>
    </w:p>
    <w:p w:rsidR="00B964A3" w:rsidRDefault="00B964A3" w:rsidP="001B38B2">
      <w:pPr>
        <w:spacing w:line="580" w:lineRule="exact"/>
        <w:jc w:val="center"/>
        <w:rPr>
          <w:rFonts w:ascii="宋体" w:cs="宋体"/>
          <w:b/>
          <w:bCs/>
          <w:color w:val="000000"/>
          <w:spacing w:val="8"/>
          <w:sz w:val="44"/>
          <w:szCs w:val="44"/>
        </w:rPr>
      </w:pPr>
    </w:p>
    <w:p w:rsidR="00B964A3" w:rsidRDefault="00B964A3" w:rsidP="001B38B2">
      <w:pPr>
        <w:spacing w:line="580" w:lineRule="exact"/>
        <w:jc w:val="center"/>
        <w:rPr>
          <w:rFonts w:ascii="宋体" w:cs="宋体"/>
          <w:b/>
          <w:bCs/>
          <w:color w:val="000000"/>
          <w:spacing w:val="8"/>
          <w:sz w:val="44"/>
          <w:szCs w:val="44"/>
        </w:rPr>
      </w:pPr>
      <w:r>
        <w:rPr>
          <w:rFonts w:ascii="宋体" w:hAnsi="宋体" w:cs="宋体" w:hint="eastAsia"/>
          <w:b/>
          <w:bCs/>
          <w:color w:val="000000"/>
          <w:spacing w:val="8"/>
          <w:sz w:val="44"/>
          <w:szCs w:val="44"/>
        </w:rPr>
        <w:t>同意报考证明</w:t>
      </w:r>
    </w:p>
    <w:p w:rsidR="00B964A3" w:rsidRDefault="00B964A3" w:rsidP="00FD0166">
      <w:pPr>
        <w:spacing w:line="580" w:lineRule="exact"/>
        <w:ind w:firstLineChars="200" w:firstLine="674"/>
        <w:rPr>
          <w:rFonts w:ascii="宋体" w:cs="宋体"/>
          <w:b/>
          <w:bCs/>
          <w:color w:val="000000"/>
          <w:spacing w:val="8"/>
          <w:sz w:val="32"/>
          <w:szCs w:val="32"/>
        </w:rPr>
      </w:pPr>
    </w:p>
    <w:p w:rsidR="00B964A3" w:rsidRDefault="00B964A3" w:rsidP="001B38B2">
      <w:pPr>
        <w:adjustRightInd w:val="0"/>
        <w:snapToGrid w:val="0"/>
        <w:spacing w:line="560" w:lineRule="exact"/>
        <w:ind w:firstLine="705"/>
        <w:rPr>
          <w:rFonts w:ascii="仿宋_GB2312" w:eastAsia="仿宋_GB2312" w:hAnsi="宋体"/>
          <w:color w:val="000000"/>
          <w:spacing w:val="8"/>
          <w:sz w:val="32"/>
          <w:szCs w:val="32"/>
        </w:rPr>
      </w:pPr>
      <w:r>
        <w:rPr>
          <w:rFonts w:ascii="仿宋_GB2312" w:eastAsia="仿宋_GB2312" w:hAnsi="宋体" w:cs="仿宋_GB2312" w:hint="eastAsia"/>
          <w:color w:val="000000"/>
          <w:spacing w:val="8"/>
          <w:sz w:val="32"/>
          <w:szCs w:val="32"/>
        </w:rPr>
        <w:t>×××同志，性别，民族，政治面貌，身份证号码为：××××，现为××××（填写单位详细名称及职务）。</w:t>
      </w:r>
    </w:p>
    <w:p w:rsidR="00B964A3" w:rsidRDefault="00B964A3" w:rsidP="001B38B2">
      <w:pPr>
        <w:adjustRightInd w:val="0"/>
        <w:snapToGrid w:val="0"/>
        <w:spacing w:line="560" w:lineRule="exact"/>
        <w:ind w:firstLine="705"/>
        <w:rPr>
          <w:rFonts w:ascii="仿宋_GB2312" w:eastAsia="仿宋_GB2312" w:hAnsi="宋体"/>
          <w:color w:val="000000"/>
          <w:spacing w:val="8"/>
          <w:sz w:val="32"/>
          <w:szCs w:val="32"/>
        </w:rPr>
      </w:pPr>
      <w:r>
        <w:rPr>
          <w:rFonts w:ascii="仿宋_GB2312" w:eastAsia="仿宋_GB2312" w:hAnsi="宋体" w:cs="仿宋_GB2312" w:hint="eastAsia"/>
          <w:color w:val="000000"/>
          <w:spacing w:val="8"/>
          <w:sz w:val="32"/>
          <w:szCs w:val="32"/>
        </w:rPr>
        <w:t>我单位同意×××同志报考</w:t>
      </w:r>
      <w:r>
        <w:rPr>
          <w:rFonts w:ascii="仿宋_GB2312" w:eastAsia="仿宋_GB2312" w:hAnsi="宋体" w:cs="仿宋_GB2312" w:hint="eastAsia"/>
          <w:spacing w:val="8"/>
          <w:sz w:val="32"/>
          <w:szCs w:val="32"/>
        </w:rPr>
        <w:t>××单位</w:t>
      </w:r>
      <w:r>
        <w:rPr>
          <w:rFonts w:ascii="仿宋_GB2312" w:eastAsia="仿宋_GB2312" w:hAnsi="宋体" w:cs="仿宋_GB2312" w:hint="eastAsia"/>
          <w:color w:val="000000"/>
          <w:spacing w:val="8"/>
          <w:sz w:val="32"/>
          <w:szCs w:val="32"/>
        </w:rPr>
        <w:t>××职位，如果该同志被贵单位录用，我们将配合办理其工作调动手续。</w:t>
      </w:r>
    </w:p>
    <w:p w:rsidR="00B964A3" w:rsidRDefault="00B964A3" w:rsidP="00FD0166">
      <w:pPr>
        <w:adjustRightInd w:val="0"/>
        <w:snapToGrid w:val="0"/>
        <w:spacing w:line="560" w:lineRule="exact"/>
        <w:ind w:firstLineChars="200" w:firstLine="672"/>
        <w:rPr>
          <w:rFonts w:ascii="仿宋_GB2312" w:eastAsia="仿宋_GB2312" w:hAnsi="宋体"/>
          <w:color w:val="000000"/>
          <w:spacing w:val="8"/>
          <w:sz w:val="32"/>
          <w:szCs w:val="32"/>
        </w:rPr>
      </w:pPr>
    </w:p>
    <w:p w:rsidR="00B964A3" w:rsidRDefault="00B964A3" w:rsidP="00FD0166">
      <w:pPr>
        <w:adjustRightInd w:val="0"/>
        <w:snapToGrid w:val="0"/>
        <w:spacing w:line="560" w:lineRule="exact"/>
        <w:ind w:firstLineChars="200" w:firstLine="624"/>
        <w:rPr>
          <w:rFonts w:ascii="仿宋_GB2312" w:eastAsia="仿宋_GB2312" w:hAnsi="宋体"/>
          <w:color w:val="000000"/>
          <w:spacing w:val="-4"/>
          <w:sz w:val="32"/>
          <w:szCs w:val="32"/>
        </w:rPr>
      </w:pPr>
      <w:r>
        <w:rPr>
          <w:rFonts w:ascii="仿宋_GB2312" w:eastAsia="仿宋_GB2312" w:hAnsi="宋体" w:cs="仿宋_GB2312" w:hint="eastAsia"/>
          <w:color w:val="000000"/>
          <w:spacing w:val="-4"/>
          <w:sz w:val="32"/>
          <w:szCs w:val="32"/>
        </w:rPr>
        <w:t>人事部门负责人（签字）：</w:t>
      </w:r>
    </w:p>
    <w:p w:rsidR="00B964A3" w:rsidRDefault="00B964A3" w:rsidP="00FD0166">
      <w:pPr>
        <w:adjustRightInd w:val="0"/>
        <w:snapToGrid w:val="0"/>
        <w:spacing w:line="560" w:lineRule="exact"/>
        <w:ind w:firstLineChars="200" w:firstLine="624"/>
        <w:rPr>
          <w:rFonts w:ascii="仿宋_GB2312" w:eastAsia="仿宋_GB2312" w:hAnsi="宋体"/>
          <w:color w:val="000000"/>
          <w:spacing w:val="-4"/>
          <w:sz w:val="32"/>
          <w:szCs w:val="32"/>
        </w:rPr>
      </w:pPr>
      <w:r>
        <w:rPr>
          <w:rFonts w:ascii="仿宋_GB2312" w:eastAsia="仿宋_GB2312" w:hAnsi="宋体" w:cs="仿宋_GB2312" w:hint="eastAsia"/>
          <w:color w:val="000000"/>
          <w:spacing w:val="-4"/>
          <w:sz w:val="32"/>
          <w:szCs w:val="32"/>
        </w:rPr>
        <w:t>办公电话：</w:t>
      </w:r>
    </w:p>
    <w:p w:rsidR="00B964A3" w:rsidRDefault="00B964A3" w:rsidP="00FD0166">
      <w:pPr>
        <w:adjustRightInd w:val="0"/>
        <w:snapToGrid w:val="0"/>
        <w:spacing w:line="560" w:lineRule="exact"/>
        <w:ind w:firstLineChars="190" w:firstLine="638"/>
        <w:rPr>
          <w:rFonts w:ascii="仿宋_GB2312" w:eastAsia="仿宋_GB2312" w:hAnsi="宋体"/>
          <w:color w:val="000000"/>
          <w:spacing w:val="8"/>
          <w:sz w:val="32"/>
          <w:szCs w:val="32"/>
        </w:rPr>
      </w:pPr>
      <w:r>
        <w:rPr>
          <w:rFonts w:ascii="仿宋_GB2312" w:eastAsia="仿宋_GB2312" w:hAnsi="宋体" w:cs="仿宋_GB2312" w:hint="eastAsia"/>
          <w:color w:val="000000"/>
          <w:spacing w:val="8"/>
          <w:sz w:val="32"/>
          <w:szCs w:val="32"/>
        </w:rPr>
        <w:t>办公地址：</w:t>
      </w:r>
    </w:p>
    <w:p w:rsidR="00B964A3" w:rsidRDefault="00B964A3" w:rsidP="001B38B2">
      <w:pPr>
        <w:adjustRightInd w:val="0"/>
        <w:snapToGrid w:val="0"/>
        <w:spacing w:line="560" w:lineRule="exact"/>
        <w:rPr>
          <w:rFonts w:ascii="仿宋_GB2312" w:eastAsia="仿宋_GB2312" w:hAnsi="宋体"/>
          <w:color w:val="000000"/>
          <w:spacing w:val="8"/>
          <w:sz w:val="32"/>
          <w:szCs w:val="32"/>
        </w:rPr>
      </w:pPr>
    </w:p>
    <w:p w:rsidR="00B964A3" w:rsidRDefault="00B964A3" w:rsidP="00FD0166">
      <w:pPr>
        <w:adjustRightInd w:val="0"/>
        <w:snapToGrid w:val="0"/>
        <w:spacing w:line="560" w:lineRule="exact"/>
        <w:ind w:firstLineChars="1400" w:firstLine="4704"/>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 xml:space="preserve">  </w:t>
      </w:r>
      <w:r>
        <w:rPr>
          <w:rFonts w:ascii="仿宋_GB2312" w:eastAsia="仿宋_GB2312" w:hAnsi="宋体" w:cs="仿宋_GB2312" w:hint="eastAsia"/>
          <w:color w:val="000000"/>
          <w:spacing w:val="8"/>
          <w:sz w:val="32"/>
          <w:szCs w:val="32"/>
        </w:rPr>
        <w:t>盖章（人事部门公章）</w:t>
      </w:r>
    </w:p>
    <w:p w:rsidR="00B964A3" w:rsidRDefault="00B964A3" w:rsidP="00FD0166">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sz w:val="32"/>
          <w:szCs w:val="32"/>
        </w:rPr>
        <w:t xml:space="preserve">                               2017</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B964A3" w:rsidRDefault="00B964A3" w:rsidP="001B38B2">
      <w:pPr>
        <w:spacing w:line="580" w:lineRule="exact"/>
        <w:rPr>
          <w:rFonts w:ascii="黑体" w:eastAsia="黑体" w:hAnsi="宋体" w:cs="黑体"/>
          <w:color w:val="000000"/>
          <w:spacing w:val="8"/>
          <w:sz w:val="32"/>
          <w:szCs w:val="32"/>
        </w:rPr>
      </w:pPr>
      <w:r>
        <w:rPr>
          <w:rFonts w:ascii="仿宋_GB2312" w:eastAsia="仿宋_GB2312"/>
          <w:sz w:val="28"/>
          <w:szCs w:val="28"/>
        </w:rPr>
        <w:br w:type="page"/>
      </w:r>
      <w:r>
        <w:rPr>
          <w:rFonts w:ascii="黑体" w:eastAsia="黑体" w:hAnsi="宋体" w:cs="黑体" w:hint="eastAsia"/>
          <w:color w:val="000000"/>
          <w:spacing w:val="8"/>
          <w:sz w:val="32"/>
          <w:szCs w:val="32"/>
        </w:rPr>
        <w:lastRenderedPageBreak/>
        <w:t>附件</w:t>
      </w:r>
      <w:r>
        <w:rPr>
          <w:rFonts w:ascii="黑体" w:eastAsia="黑体" w:hAnsi="宋体" w:cs="黑体"/>
          <w:color w:val="000000"/>
          <w:spacing w:val="8"/>
          <w:sz w:val="32"/>
          <w:szCs w:val="32"/>
        </w:rPr>
        <w:t>3</w:t>
      </w:r>
    </w:p>
    <w:p w:rsidR="00B964A3" w:rsidRDefault="00B964A3" w:rsidP="001B38B2">
      <w:pPr>
        <w:spacing w:line="580" w:lineRule="exact"/>
        <w:jc w:val="center"/>
        <w:rPr>
          <w:rFonts w:ascii="宋体" w:cs="宋体"/>
          <w:b/>
          <w:bCs/>
          <w:color w:val="000000"/>
          <w:spacing w:val="8"/>
          <w:sz w:val="44"/>
          <w:szCs w:val="44"/>
        </w:rPr>
      </w:pPr>
    </w:p>
    <w:p w:rsidR="00B964A3" w:rsidRDefault="00B964A3" w:rsidP="001B38B2">
      <w:pPr>
        <w:spacing w:line="580" w:lineRule="exact"/>
        <w:jc w:val="center"/>
        <w:rPr>
          <w:rFonts w:ascii="宋体" w:cs="宋体"/>
          <w:b/>
          <w:bCs/>
          <w:color w:val="000000"/>
          <w:spacing w:val="8"/>
          <w:sz w:val="44"/>
          <w:szCs w:val="44"/>
        </w:rPr>
      </w:pPr>
      <w:r>
        <w:rPr>
          <w:rFonts w:ascii="宋体" w:hAnsi="宋体" w:cs="宋体" w:hint="eastAsia"/>
          <w:b/>
          <w:bCs/>
          <w:color w:val="000000"/>
          <w:spacing w:val="8"/>
          <w:sz w:val="44"/>
          <w:szCs w:val="44"/>
        </w:rPr>
        <w:t>待业证明</w:t>
      </w:r>
    </w:p>
    <w:p w:rsidR="00B964A3" w:rsidRDefault="00B964A3" w:rsidP="00FD0166">
      <w:pPr>
        <w:spacing w:line="580" w:lineRule="exact"/>
        <w:ind w:firstLineChars="200" w:firstLine="674"/>
        <w:rPr>
          <w:rFonts w:ascii="宋体" w:cs="宋体"/>
          <w:b/>
          <w:bCs/>
          <w:color w:val="000000"/>
          <w:spacing w:val="8"/>
          <w:sz w:val="32"/>
          <w:szCs w:val="32"/>
        </w:rPr>
      </w:pPr>
    </w:p>
    <w:p w:rsidR="00B964A3" w:rsidRDefault="00B964A3" w:rsidP="001B38B2">
      <w:pPr>
        <w:adjustRightInd w:val="0"/>
        <w:snapToGrid w:val="0"/>
        <w:spacing w:line="560" w:lineRule="exact"/>
        <w:ind w:firstLine="705"/>
        <w:rPr>
          <w:rFonts w:ascii="仿宋_GB2312" w:eastAsia="仿宋_GB2312" w:hAnsi="宋体"/>
          <w:spacing w:val="8"/>
          <w:sz w:val="32"/>
          <w:szCs w:val="32"/>
        </w:rPr>
      </w:pPr>
      <w:r>
        <w:rPr>
          <w:rFonts w:ascii="仿宋_GB2312" w:eastAsia="仿宋_GB2312" w:hAnsi="宋体" w:cs="仿宋_GB2312" w:hint="eastAsia"/>
          <w:spacing w:val="8"/>
          <w:sz w:val="32"/>
          <w:szCs w:val="32"/>
        </w:rPr>
        <w:t>××（单位）人事司：</w:t>
      </w:r>
    </w:p>
    <w:p w:rsidR="00B964A3" w:rsidRDefault="00B964A3" w:rsidP="001B38B2">
      <w:pPr>
        <w:adjustRightInd w:val="0"/>
        <w:snapToGrid w:val="0"/>
        <w:spacing w:line="560" w:lineRule="exact"/>
        <w:ind w:firstLine="705"/>
        <w:rPr>
          <w:rFonts w:ascii="仿宋_GB2312" w:eastAsia="仿宋_GB2312" w:hAnsi="宋体"/>
          <w:color w:val="000000"/>
          <w:spacing w:val="8"/>
          <w:sz w:val="32"/>
          <w:szCs w:val="32"/>
        </w:rPr>
      </w:pPr>
      <w:r>
        <w:rPr>
          <w:rFonts w:ascii="仿宋_GB2312" w:eastAsia="仿宋_GB2312" w:hAnsi="宋体" w:cs="仿宋_GB2312" w:hint="eastAsia"/>
          <w:color w:val="000000"/>
          <w:spacing w:val="8"/>
          <w:sz w:val="32"/>
          <w:szCs w:val="32"/>
        </w:rPr>
        <w:t>×××同志，性别，身份证号码为：××××，其户籍在××××，现系待业人员。</w:t>
      </w:r>
    </w:p>
    <w:p w:rsidR="00B964A3" w:rsidRDefault="00B964A3" w:rsidP="00FD0166">
      <w:pPr>
        <w:adjustRightInd w:val="0"/>
        <w:snapToGrid w:val="0"/>
        <w:spacing w:line="560" w:lineRule="exact"/>
        <w:ind w:firstLineChars="200" w:firstLine="672"/>
        <w:rPr>
          <w:rFonts w:ascii="仿宋_GB2312" w:eastAsia="仿宋_GB2312" w:hAnsi="宋体"/>
          <w:color w:val="000000"/>
          <w:spacing w:val="8"/>
          <w:sz w:val="32"/>
          <w:szCs w:val="32"/>
        </w:rPr>
      </w:pPr>
      <w:r>
        <w:rPr>
          <w:rFonts w:ascii="仿宋_GB2312" w:eastAsia="仿宋_GB2312" w:hAnsi="宋体" w:cs="仿宋_GB2312" w:hint="eastAsia"/>
          <w:color w:val="000000"/>
          <w:spacing w:val="8"/>
          <w:sz w:val="32"/>
          <w:szCs w:val="32"/>
        </w:rPr>
        <w:t>特此证明。</w:t>
      </w:r>
    </w:p>
    <w:p w:rsidR="00B964A3" w:rsidRDefault="00B964A3" w:rsidP="00FD0166">
      <w:pPr>
        <w:adjustRightInd w:val="0"/>
        <w:snapToGrid w:val="0"/>
        <w:spacing w:line="560" w:lineRule="exact"/>
        <w:ind w:firstLineChars="200" w:firstLine="672"/>
        <w:rPr>
          <w:rFonts w:ascii="仿宋_GB2312" w:eastAsia="仿宋_GB2312" w:hAnsi="宋体"/>
          <w:color w:val="000000"/>
          <w:spacing w:val="8"/>
          <w:sz w:val="32"/>
          <w:szCs w:val="32"/>
        </w:rPr>
      </w:pPr>
    </w:p>
    <w:p w:rsidR="00B964A3" w:rsidRDefault="00B964A3" w:rsidP="001B38B2">
      <w:pPr>
        <w:adjustRightInd w:val="0"/>
        <w:snapToGrid w:val="0"/>
        <w:spacing w:line="560" w:lineRule="exact"/>
        <w:rPr>
          <w:rFonts w:ascii="仿宋_GB2312" w:eastAsia="仿宋_GB2312" w:hAnsi="宋体"/>
          <w:color w:val="000000"/>
          <w:spacing w:val="8"/>
          <w:sz w:val="32"/>
          <w:szCs w:val="32"/>
        </w:rPr>
      </w:pPr>
      <w:r>
        <w:rPr>
          <w:rFonts w:ascii="仿宋_GB2312" w:eastAsia="仿宋_GB2312" w:hAnsi="宋体" w:cs="仿宋_GB2312"/>
          <w:color w:val="000000"/>
          <w:spacing w:val="-4"/>
          <w:sz w:val="32"/>
          <w:szCs w:val="32"/>
        </w:rPr>
        <w:t xml:space="preserve"> </w:t>
      </w:r>
    </w:p>
    <w:p w:rsidR="00B964A3" w:rsidRDefault="00B964A3" w:rsidP="00FD0166">
      <w:pPr>
        <w:adjustRightInd w:val="0"/>
        <w:snapToGrid w:val="0"/>
        <w:spacing w:line="560" w:lineRule="exact"/>
        <w:ind w:firstLineChars="1400" w:firstLine="4704"/>
        <w:rPr>
          <w:rFonts w:ascii="仿宋_GB2312" w:eastAsia="仿宋_GB2312" w:hAnsi="宋体"/>
          <w:color w:val="000000"/>
          <w:spacing w:val="8"/>
          <w:sz w:val="32"/>
          <w:szCs w:val="32"/>
        </w:rPr>
      </w:pPr>
      <w:r>
        <w:rPr>
          <w:rFonts w:ascii="仿宋_GB2312" w:eastAsia="仿宋_GB2312" w:hAnsi="宋体" w:cs="仿宋_GB2312"/>
          <w:color w:val="000000"/>
          <w:spacing w:val="8"/>
          <w:sz w:val="32"/>
          <w:szCs w:val="32"/>
        </w:rPr>
        <w:t xml:space="preserve">  </w:t>
      </w:r>
      <w:r>
        <w:rPr>
          <w:rFonts w:ascii="仿宋_GB2312" w:eastAsia="仿宋_GB2312" w:hAnsi="宋体" w:cs="仿宋_GB2312" w:hint="eastAsia"/>
          <w:color w:val="000000"/>
          <w:spacing w:val="8"/>
          <w:sz w:val="32"/>
          <w:szCs w:val="32"/>
        </w:rPr>
        <w:t>盖章</w:t>
      </w:r>
    </w:p>
    <w:p w:rsidR="00B964A3" w:rsidRDefault="00B964A3" w:rsidP="00FD0166">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sz w:val="32"/>
          <w:szCs w:val="32"/>
        </w:rPr>
        <w:t xml:space="preserve">                               2017</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B964A3" w:rsidRDefault="00B964A3" w:rsidP="00FD0166">
      <w:pPr>
        <w:adjustRightInd w:val="0"/>
        <w:snapToGrid w:val="0"/>
        <w:spacing w:line="560" w:lineRule="exact"/>
        <w:ind w:firstLineChars="200" w:firstLine="640"/>
        <w:rPr>
          <w:rFonts w:ascii="仿宋_GB2312" w:eastAsia="仿宋_GB2312"/>
          <w:sz w:val="32"/>
          <w:szCs w:val="32"/>
        </w:rPr>
      </w:pPr>
    </w:p>
    <w:p w:rsidR="00B964A3" w:rsidRDefault="00B964A3" w:rsidP="00FD0166">
      <w:pPr>
        <w:adjustRightInd w:val="0"/>
        <w:snapToGrid w:val="0"/>
        <w:spacing w:line="560" w:lineRule="exact"/>
        <w:ind w:firstLineChars="200" w:firstLine="640"/>
        <w:rPr>
          <w:rFonts w:ascii="仿宋_GB2312" w:eastAsia="仿宋_GB2312"/>
          <w:sz w:val="32"/>
          <w:szCs w:val="32"/>
        </w:rPr>
      </w:pPr>
    </w:p>
    <w:p w:rsidR="00B964A3" w:rsidRDefault="00B964A3" w:rsidP="00FD0166">
      <w:pPr>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注：该证明由户籍所在地居委会、社区、街道、乡镇或相关劳动社会保障机构开具。</w:t>
      </w:r>
    </w:p>
    <w:p w:rsidR="00B964A3" w:rsidRDefault="00B964A3" w:rsidP="00FD0166">
      <w:pPr>
        <w:spacing w:line="500" w:lineRule="exact"/>
        <w:ind w:firstLineChars="200" w:firstLine="560"/>
        <w:rPr>
          <w:rFonts w:ascii="仿宋_GB2312" w:eastAsia="仿宋_GB2312"/>
          <w:sz w:val="28"/>
          <w:szCs w:val="28"/>
        </w:rPr>
      </w:pPr>
    </w:p>
    <w:p w:rsidR="00B964A3" w:rsidRPr="001B38B2" w:rsidRDefault="00B964A3" w:rsidP="001A25CC"/>
    <w:sectPr w:rsidR="00B964A3" w:rsidRPr="001B38B2" w:rsidSect="00991A3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A99" w:rsidRDefault="00B75A99" w:rsidP="00863855">
      <w:r>
        <w:separator/>
      </w:r>
    </w:p>
  </w:endnote>
  <w:endnote w:type="continuationSeparator" w:id="1">
    <w:p w:rsidR="00B75A99" w:rsidRDefault="00B75A99" w:rsidP="00863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
    <w:altName w:val="Arial Unicode MS"/>
    <w:panose1 w:val="00000000000000000000"/>
    <w:charset w:val="86"/>
    <w:family w:val="modern"/>
    <w:notTrueType/>
    <w:pitch w:val="fixed"/>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A99" w:rsidRDefault="00B75A99" w:rsidP="00863855">
      <w:r>
        <w:separator/>
      </w:r>
    </w:p>
  </w:footnote>
  <w:footnote w:type="continuationSeparator" w:id="1">
    <w:p w:rsidR="00B75A99" w:rsidRDefault="00B75A99" w:rsidP="00863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0BD2"/>
    <w:rsid w:val="000248D3"/>
    <w:rsid w:val="000255CC"/>
    <w:rsid w:val="00035512"/>
    <w:rsid w:val="00056B94"/>
    <w:rsid w:val="000A3D0A"/>
    <w:rsid w:val="000A483B"/>
    <w:rsid w:val="000E2341"/>
    <w:rsid w:val="0016365B"/>
    <w:rsid w:val="00172A27"/>
    <w:rsid w:val="00176512"/>
    <w:rsid w:val="00184F6D"/>
    <w:rsid w:val="001A1C1F"/>
    <w:rsid w:val="001A25CC"/>
    <w:rsid w:val="001B251C"/>
    <w:rsid w:val="001B38B2"/>
    <w:rsid w:val="001D7747"/>
    <w:rsid w:val="002305D0"/>
    <w:rsid w:val="002667EB"/>
    <w:rsid w:val="00277B7A"/>
    <w:rsid w:val="002967B8"/>
    <w:rsid w:val="002A01CE"/>
    <w:rsid w:val="002B1786"/>
    <w:rsid w:val="002C3B6F"/>
    <w:rsid w:val="00303B7C"/>
    <w:rsid w:val="00311672"/>
    <w:rsid w:val="0031371E"/>
    <w:rsid w:val="00337133"/>
    <w:rsid w:val="00340063"/>
    <w:rsid w:val="0035621D"/>
    <w:rsid w:val="003956E3"/>
    <w:rsid w:val="003B4005"/>
    <w:rsid w:val="003C0E76"/>
    <w:rsid w:val="003C78A5"/>
    <w:rsid w:val="003C7BE6"/>
    <w:rsid w:val="003D5EA5"/>
    <w:rsid w:val="00401937"/>
    <w:rsid w:val="0040628C"/>
    <w:rsid w:val="00460AE1"/>
    <w:rsid w:val="004644C6"/>
    <w:rsid w:val="00466650"/>
    <w:rsid w:val="004908FB"/>
    <w:rsid w:val="004B0D9E"/>
    <w:rsid w:val="004C11A8"/>
    <w:rsid w:val="005442CC"/>
    <w:rsid w:val="00561920"/>
    <w:rsid w:val="005668FB"/>
    <w:rsid w:val="00567C34"/>
    <w:rsid w:val="00576B19"/>
    <w:rsid w:val="00580E96"/>
    <w:rsid w:val="005978E3"/>
    <w:rsid w:val="00597BD3"/>
    <w:rsid w:val="006033A5"/>
    <w:rsid w:val="00634804"/>
    <w:rsid w:val="0065699B"/>
    <w:rsid w:val="006724D0"/>
    <w:rsid w:val="006F3754"/>
    <w:rsid w:val="00703E1B"/>
    <w:rsid w:val="00705E62"/>
    <w:rsid w:val="00714F5B"/>
    <w:rsid w:val="007541CA"/>
    <w:rsid w:val="007D1803"/>
    <w:rsid w:val="00813F03"/>
    <w:rsid w:val="00832187"/>
    <w:rsid w:val="008464F4"/>
    <w:rsid w:val="00863855"/>
    <w:rsid w:val="00873B3E"/>
    <w:rsid w:val="008E3D3F"/>
    <w:rsid w:val="008F16BA"/>
    <w:rsid w:val="008F2DDD"/>
    <w:rsid w:val="00903FD1"/>
    <w:rsid w:val="0090636E"/>
    <w:rsid w:val="00926CB9"/>
    <w:rsid w:val="00991A3A"/>
    <w:rsid w:val="009A7226"/>
    <w:rsid w:val="009C5EBE"/>
    <w:rsid w:val="009F43A4"/>
    <w:rsid w:val="009F488F"/>
    <w:rsid w:val="00A61311"/>
    <w:rsid w:val="00AC05B1"/>
    <w:rsid w:val="00AE14FF"/>
    <w:rsid w:val="00B00FF7"/>
    <w:rsid w:val="00B33506"/>
    <w:rsid w:val="00B71767"/>
    <w:rsid w:val="00B75A99"/>
    <w:rsid w:val="00B964A3"/>
    <w:rsid w:val="00BA4140"/>
    <w:rsid w:val="00C17534"/>
    <w:rsid w:val="00C6457F"/>
    <w:rsid w:val="00C65B89"/>
    <w:rsid w:val="00C819E4"/>
    <w:rsid w:val="00CA6869"/>
    <w:rsid w:val="00CA73F2"/>
    <w:rsid w:val="00CD2131"/>
    <w:rsid w:val="00CD76FC"/>
    <w:rsid w:val="00D13773"/>
    <w:rsid w:val="00D76C5F"/>
    <w:rsid w:val="00D82347"/>
    <w:rsid w:val="00DD11F8"/>
    <w:rsid w:val="00E273E1"/>
    <w:rsid w:val="00E8558A"/>
    <w:rsid w:val="00EB1115"/>
    <w:rsid w:val="00EB3C35"/>
    <w:rsid w:val="00F268FF"/>
    <w:rsid w:val="00F32568"/>
    <w:rsid w:val="00F45AA6"/>
    <w:rsid w:val="00F77A4C"/>
    <w:rsid w:val="00FC536E"/>
    <w:rsid w:val="00FD0166"/>
    <w:rsid w:val="00FF1CF0"/>
    <w:rsid w:val="00FF556A"/>
    <w:rsid w:val="5C0A05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91A3A"/>
    <w:pPr>
      <w:ind w:firstLineChars="200" w:firstLine="640"/>
    </w:pPr>
    <w:rPr>
      <w:rFonts w:eastAsia="黑体"/>
      <w:sz w:val="32"/>
      <w:szCs w:val="32"/>
    </w:rPr>
  </w:style>
  <w:style w:type="character" w:customStyle="1" w:styleId="Char">
    <w:name w:val="正文文本缩进 Char"/>
    <w:basedOn w:val="a0"/>
    <w:link w:val="a3"/>
    <w:uiPriority w:val="99"/>
    <w:locked/>
    <w:rsid w:val="00991A3A"/>
    <w:rPr>
      <w:rFonts w:eastAsia="黑体"/>
      <w:kern w:val="2"/>
      <w:sz w:val="24"/>
      <w:szCs w:val="24"/>
    </w:rPr>
  </w:style>
  <w:style w:type="paragraph" w:styleId="a4">
    <w:name w:val="footer"/>
    <w:basedOn w:val="a"/>
    <w:link w:val="Char0"/>
    <w:uiPriority w:val="99"/>
    <w:rsid w:val="00991A3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13F03"/>
    <w:rPr>
      <w:sz w:val="18"/>
      <w:szCs w:val="18"/>
    </w:rPr>
  </w:style>
  <w:style w:type="paragraph" w:styleId="a5">
    <w:name w:val="header"/>
    <w:basedOn w:val="a"/>
    <w:link w:val="Char1"/>
    <w:uiPriority w:val="99"/>
    <w:rsid w:val="00991A3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basedOn w:val="a0"/>
    <w:link w:val="a5"/>
    <w:uiPriority w:val="99"/>
    <w:semiHidden/>
    <w:locked/>
    <w:rsid w:val="00813F03"/>
    <w:rPr>
      <w:sz w:val="18"/>
      <w:szCs w:val="18"/>
    </w:rPr>
  </w:style>
  <w:style w:type="character" w:styleId="a6">
    <w:name w:val="Hyperlink"/>
    <w:basedOn w:val="a0"/>
    <w:uiPriority w:val="99"/>
    <w:rsid w:val="00991A3A"/>
    <w:rPr>
      <w:color w:val="0000FF"/>
      <w:u w:val="single"/>
    </w:rPr>
  </w:style>
</w:styles>
</file>

<file path=word/webSettings.xml><?xml version="1.0" encoding="utf-8"?>
<w:webSettings xmlns:r="http://schemas.openxmlformats.org/officeDocument/2006/relationships" xmlns:w="http://schemas.openxmlformats.org/wordprocessingml/2006/main">
  <w:divs>
    <w:div w:id="30033807">
      <w:marLeft w:val="0"/>
      <w:marRight w:val="0"/>
      <w:marTop w:val="0"/>
      <w:marBottom w:val="0"/>
      <w:divBdr>
        <w:top w:val="none" w:sz="0" w:space="0" w:color="auto"/>
        <w:left w:val="none" w:sz="0" w:space="0" w:color="auto"/>
        <w:bottom w:val="none" w:sz="0" w:space="0" w:color="auto"/>
        <w:right w:val="none" w:sz="0" w:space="0" w:color="auto"/>
      </w:divBdr>
    </w:div>
    <w:div w:id="30033808">
      <w:marLeft w:val="0"/>
      <w:marRight w:val="0"/>
      <w:marTop w:val="0"/>
      <w:marBottom w:val="0"/>
      <w:divBdr>
        <w:top w:val="none" w:sz="0" w:space="0" w:color="auto"/>
        <w:left w:val="none" w:sz="0" w:space="0" w:color="auto"/>
        <w:bottom w:val="none" w:sz="0" w:space="0" w:color="auto"/>
        <w:right w:val="none" w:sz="0" w:space="0" w:color="auto"/>
      </w:divBdr>
    </w:div>
    <w:div w:id="30033809">
      <w:marLeft w:val="0"/>
      <w:marRight w:val="0"/>
      <w:marTop w:val="0"/>
      <w:marBottom w:val="0"/>
      <w:divBdr>
        <w:top w:val="none" w:sz="0" w:space="0" w:color="auto"/>
        <w:left w:val="none" w:sz="0" w:space="0" w:color="auto"/>
        <w:bottom w:val="none" w:sz="0" w:space="0" w:color="auto"/>
        <w:right w:val="none" w:sz="0" w:space="0" w:color="auto"/>
      </w:divBdr>
    </w:div>
    <w:div w:id="30033810">
      <w:marLeft w:val="0"/>
      <w:marRight w:val="0"/>
      <w:marTop w:val="0"/>
      <w:marBottom w:val="0"/>
      <w:divBdr>
        <w:top w:val="none" w:sz="0" w:space="0" w:color="auto"/>
        <w:left w:val="none" w:sz="0" w:space="0" w:color="auto"/>
        <w:bottom w:val="none" w:sz="0" w:space="0" w:color="auto"/>
        <w:right w:val="none" w:sz="0" w:space="0" w:color="auto"/>
      </w:divBdr>
    </w:div>
    <w:div w:id="30033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scs.gov.cn/2015/UserControl/Department/html/&#38468;&#20214;&#20108;&#65306;&#20840;&#22269;&#20154;&#22823;&#26426;&#20851;&#25918;&#24323;&#22768;&#26126;.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388</Words>
  <Characters>2214</Characters>
  <Application>Microsoft Office Word</Application>
  <DocSecurity>0</DocSecurity>
  <Lines>18</Lines>
  <Paragraphs>5</Paragraphs>
  <ScaleCrop>false</ScaleCrop>
  <Company>微软中国</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subject/>
  <dc:creator>微软中国</dc:creator>
  <cp:keywords/>
  <dc:description/>
  <cp:lastModifiedBy>Administrator</cp:lastModifiedBy>
  <cp:revision>60</cp:revision>
  <cp:lastPrinted>2016-01-08T05:46:00Z</cp:lastPrinted>
  <dcterms:created xsi:type="dcterms:W3CDTF">2017-01-18T07:03:00Z</dcterms:created>
  <dcterms:modified xsi:type="dcterms:W3CDTF">2017-02-04T09:53:00Z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